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BC08" w14:textId="48AD2C7D" w:rsidR="00214D3F" w:rsidRPr="002D6BF7" w:rsidRDefault="002D6BF7" w:rsidP="00650721">
      <w:pPr>
        <w:spacing w:before="240"/>
        <w:jc w:val="center"/>
        <w:rPr>
          <w:rFonts w:ascii="Trebuchet MS" w:hAnsi="Trebuchet MS"/>
          <w:b/>
          <w:bCs/>
          <w:lang w:val="ro-RO"/>
        </w:rPr>
      </w:pPr>
      <w:r w:rsidRPr="002D6BF7">
        <w:rPr>
          <w:rFonts w:ascii="Trebuchet MS" w:hAnsi="Trebuchet MS"/>
          <w:b/>
          <w:bCs/>
          <w:lang w:val="ro-RO"/>
        </w:rPr>
        <w:t xml:space="preserve">Domnule </w:t>
      </w:r>
      <w:r w:rsidR="00B4704D">
        <w:rPr>
          <w:rFonts w:ascii="Trebuchet MS" w:hAnsi="Trebuchet MS"/>
          <w:b/>
          <w:bCs/>
          <w:lang w:val="ro-RO"/>
        </w:rPr>
        <w:t>Primar</w:t>
      </w:r>
      <w:r w:rsidRPr="002D6BF7">
        <w:rPr>
          <w:rFonts w:ascii="Trebuchet MS" w:hAnsi="Trebuchet MS"/>
          <w:b/>
          <w:bCs/>
          <w:lang w:val="ro-RO"/>
        </w:rPr>
        <w:t>,</w:t>
      </w:r>
    </w:p>
    <w:p w14:paraId="423AD78E" w14:textId="77777777" w:rsidR="002D6BF7" w:rsidRDefault="002D6BF7" w:rsidP="0036226E">
      <w:pPr>
        <w:spacing w:before="240"/>
        <w:rPr>
          <w:rFonts w:ascii="Trebuchet MS" w:hAnsi="Trebuchet MS"/>
          <w:lang w:val="ro-RO"/>
        </w:rPr>
      </w:pPr>
    </w:p>
    <w:p w14:paraId="12E2FB23" w14:textId="5B4CFEA7" w:rsidR="002D6BF7" w:rsidRDefault="002D6BF7" w:rsidP="0036226E">
      <w:pPr>
        <w:spacing w:before="240"/>
        <w:jc w:val="both"/>
        <w:rPr>
          <w:rFonts w:ascii="Trebuchet MS" w:hAnsi="Trebuchet MS"/>
          <w:lang w:val="ro-RO"/>
        </w:rPr>
      </w:pPr>
      <w:r>
        <w:rPr>
          <w:rFonts w:ascii="Trebuchet MS" w:hAnsi="Trebuchet MS"/>
          <w:lang w:val="ro-RO"/>
        </w:rPr>
        <w:t>Subsemnatul / Subsemnata, ………………………………………………………………………………….. , cetățean român, cu domiciliul în …………………………………………………………………………………………………………….. , legitimat (ă) cu cartea de identitate seria ___/___/ nr. ___/___/___/___/___/___/, eliberată de …………………………………………………………….. la data de ___/___/___/___/___/___/___/___/ , în temeiul prevederilor Ordonanței de urgență a Guvernului nr. 189/2008 privind managementul instituțiilor publice de cultură, cu modificările și completările ulterioare, formulez prezenta:</w:t>
      </w:r>
    </w:p>
    <w:p w14:paraId="20C89324" w14:textId="77777777" w:rsidR="002D6BF7" w:rsidRDefault="002D6BF7" w:rsidP="0036226E">
      <w:pPr>
        <w:spacing w:before="240"/>
        <w:jc w:val="both"/>
        <w:rPr>
          <w:rFonts w:ascii="Trebuchet MS" w:hAnsi="Trebuchet MS"/>
          <w:lang w:val="ro-RO"/>
        </w:rPr>
      </w:pPr>
    </w:p>
    <w:p w14:paraId="2266584F" w14:textId="25323EAE" w:rsidR="002D6BF7" w:rsidRDefault="002D6BF7" w:rsidP="00650721">
      <w:pPr>
        <w:spacing w:before="240"/>
        <w:jc w:val="center"/>
        <w:rPr>
          <w:rFonts w:ascii="Trebuchet MS" w:hAnsi="Trebuchet MS"/>
          <w:b/>
          <w:bCs/>
          <w:lang w:val="ro-RO"/>
        </w:rPr>
      </w:pPr>
      <w:r w:rsidRPr="002D6BF7">
        <w:rPr>
          <w:rFonts w:ascii="Trebuchet MS" w:hAnsi="Trebuchet MS"/>
          <w:b/>
          <w:bCs/>
          <w:lang w:val="ro-RO"/>
        </w:rPr>
        <w:t>CERERE</w:t>
      </w:r>
    </w:p>
    <w:p w14:paraId="499FF92D" w14:textId="1C5D15FA" w:rsidR="002D6BF7" w:rsidRDefault="002D6BF7" w:rsidP="0036226E">
      <w:pPr>
        <w:spacing w:before="240"/>
        <w:jc w:val="both"/>
        <w:rPr>
          <w:rFonts w:ascii="Trebuchet MS" w:hAnsi="Trebuchet MS"/>
          <w:lang w:val="ro-RO"/>
        </w:rPr>
      </w:pPr>
      <w:r>
        <w:rPr>
          <w:rFonts w:ascii="Trebuchet MS" w:hAnsi="Trebuchet MS"/>
          <w:lang w:val="ro-RO"/>
        </w:rPr>
        <w:t>prin care solicit înscrierea mea la concursul de proiecte de management organizat pentru ocuparea funcției de manager al ………………………………………………………………………………………………… .</w:t>
      </w:r>
    </w:p>
    <w:p w14:paraId="189103DC" w14:textId="77777777" w:rsidR="002D6BF7" w:rsidRDefault="002D6BF7" w:rsidP="0036226E">
      <w:pPr>
        <w:spacing w:before="240"/>
        <w:rPr>
          <w:rFonts w:ascii="Trebuchet MS" w:hAnsi="Trebuchet MS"/>
          <w:lang w:val="ro-RO"/>
        </w:rPr>
      </w:pPr>
    </w:p>
    <w:p w14:paraId="5A245DD6" w14:textId="621CB639" w:rsidR="002D6BF7" w:rsidRPr="002D6BF7" w:rsidRDefault="002D6BF7" w:rsidP="0036226E">
      <w:pPr>
        <w:spacing w:before="240"/>
        <w:rPr>
          <w:rFonts w:ascii="Trebuchet MS" w:hAnsi="Trebuchet MS"/>
          <w:b/>
          <w:bCs/>
          <w:lang w:val="ro-RO"/>
        </w:rPr>
      </w:pPr>
      <w:r w:rsidRPr="002D6BF7">
        <w:rPr>
          <w:rFonts w:ascii="Trebuchet MS" w:hAnsi="Trebuchet MS"/>
          <w:b/>
          <w:bCs/>
          <w:lang w:val="ro-RO"/>
        </w:rPr>
        <w:t>Anexez la prezenta cerere următoarele documente:</w:t>
      </w:r>
    </w:p>
    <w:p w14:paraId="245D1E63" w14:textId="0C3D9871"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57DE8637" w14:textId="1C7595F1"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10E2DD06" w14:textId="61C8B4A8"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5DC30E84" w14:textId="77777777" w:rsidR="002D6BF7" w:rsidRDefault="002D6BF7" w:rsidP="0036226E">
      <w:pPr>
        <w:spacing w:before="240"/>
        <w:rPr>
          <w:rFonts w:ascii="Trebuchet MS" w:hAnsi="Trebuchet MS"/>
          <w:lang w:val="ro-RO"/>
        </w:rPr>
      </w:pPr>
    </w:p>
    <w:p w14:paraId="51F84C28" w14:textId="259BC65F" w:rsidR="002D6BF7" w:rsidRPr="00F9259E" w:rsidRDefault="002D6BF7" w:rsidP="0036226E">
      <w:pPr>
        <w:spacing w:before="240"/>
        <w:rPr>
          <w:rFonts w:ascii="Trebuchet MS" w:hAnsi="Trebuchet MS"/>
          <w:b/>
          <w:bCs/>
          <w:lang w:val="ro-RO"/>
        </w:rPr>
      </w:pPr>
      <w:r w:rsidRPr="00F9259E">
        <w:rPr>
          <w:rFonts w:ascii="Trebuchet MS" w:hAnsi="Trebuchet MS"/>
          <w:b/>
          <w:bCs/>
          <w:lang w:val="ro-RO"/>
        </w:rPr>
        <w:t>Date de contact pentru corespondență:</w:t>
      </w:r>
    </w:p>
    <w:p w14:paraId="3A9DCEC8" w14:textId="0521E2FB" w:rsidR="002D6BF7" w:rsidRDefault="002D6BF7" w:rsidP="0036226E">
      <w:pPr>
        <w:pStyle w:val="ListParagraph"/>
        <w:numPr>
          <w:ilvl w:val="0"/>
          <w:numId w:val="2"/>
        </w:numPr>
        <w:spacing w:before="240"/>
        <w:rPr>
          <w:rFonts w:ascii="Trebuchet MS" w:hAnsi="Trebuchet MS"/>
          <w:lang w:val="ro-RO"/>
        </w:rPr>
      </w:pPr>
      <w:r>
        <w:rPr>
          <w:rFonts w:ascii="Trebuchet MS" w:hAnsi="Trebuchet MS"/>
          <w:lang w:val="ro-RO"/>
        </w:rPr>
        <w:t>e-mail: …………………………………….. @..................... . ……… ;</w:t>
      </w:r>
    </w:p>
    <w:p w14:paraId="1E9EFD1C" w14:textId="0A5C94E3" w:rsidR="002D6BF7" w:rsidRDefault="002D6BF7" w:rsidP="0036226E">
      <w:pPr>
        <w:pStyle w:val="ListParagraph"/>
        <w:numPr>
          <w:ilvl w:val="0"/>
          <w:numId w:val="2"/>
        </w:numPr>
        <w:spacing w:before="240"/>
        <w:rPr>
          <w:rFonts w:ascii="Trebuchet MS" w:hAnsi="Trebuchet MS"/>
          <w:lang w:val="ro-RO"/>
        </w:rPr>
      </w:pPr>
      <w:r>
        <w:rPr>
          <w:rFonts w:ascii="Trebuchet MS" w:hAnsi="Trebuchet MS"/>
          <w:lang w:val="ro-RO"/>
        </w:rPr>
        <w:t xml:space="preserve">telefon mobil: </w:t>
      </w:r>
      <w:r w:rsidR="00F9259E">
        <w:rPr>
          <w:rFonts w:ascii="Trebuchet MS" w:hAnsi="Trebuchet MS"/>
          <w:lang w:val="ro-RO"/>
        </w:rPr>
        <w:t>___/___/___/___/___/___/___/___/___/___/ .</w:t>
      </w:r>
    </w:p>
    <w:p w14:paraId="50E32E42" w14:textId="77777777" w:rsidR="00F9259E" w:rsidRPr="0036226E" w:rsidRDefault="00F9259E" w:rsidP="0036226E">
      <w:pPr>
        <w:spacing w:before="240"/>
        <w:jc w:val="both"/>
        <w:rPr>
          <w:rFonts w:ascii="Trebuchet MS" w:hAnsi="Trebuchet MS"/>
          <w:lang w:val="ro-RO"/>
        </w:rPr>
      </w:pPr>
    </w:p>
    <w:p w14:paraId="6198162A" w14:textId="722EF03F" w:rsidR="00F9259E" w:rsidRDefault="00F9259E" w:rsidP="0036226E">
      <w:pPr>
        <w:spacing w:before="240"/>
        <w:jc w:val="both"/>
        <w:rPr>
          <w:rFonts w:ascii="Trebuchet MS" w:hAnsi="Trebuchet MS"/>
          <w:lang w:val="ro-RO"/>
        </w:rPr>
      </w:pPr>
      <w:r w:rsidRPr="0036226E">
        <w:rPr>
          <w:rFonts w:ascii="Trebuchet MS" w:hAnsi="Trebuchet MS"/>
          <w:lang w:val="ro-RO"/>
        </w:rPr>
        <w:t xml:space="preserve">Declar că am luat cunoștință de </w:t>
      </w:r>
      <w:r w:rsidRPr="00650721">
        <w:rPr>
          <w:rFonts w:ascii="Trebuchet MS" w:hAnsi="Trebuchet MS"/>
          <w:b/>
          <w:bCs/>
          <w:i/>
          <w:iCs/>
          <w:lang w:val="ro-RO"/>
        </w:rPr>
        <w:t>Nota de informare privind prelucrarea datelor cu caracter personal</w:t>
      </w:r>
      <w:r w:rsidRPr="0036226E">
        <w:rPr>
          <w:rFonts w:ascii="Trebuchet MS" w:hAnsi="Trebuchet MS"/>
          <w:lang w:val="ro-RO"/>
        </w:rPr>
        <w:t xml:space="preserve"> </w:t>
      </w:r>
      <w:r w:rsidR="0036226E">
        <w:rPr>
          <w:rFonts w:ascii="Trebuchet MS" w:hAnsi="Trebuchet MS"/>
          <w:lang w:val="ro-RO"/>
        </w:rPr>
        <w:t>(Anexa nr. 1 la prezenta cerere) și că înțeleg drepturile și obligațiile ce îmi revin potrivit legislației aplicabile în materia protecției datelor cu caracter personal.</w:t>
      </w:r>
    </w:p>
    <w:p w14:paraId="22BD726A" w14:textId="77777777" w:rsidR="0036226E" w:rsidRDefault="0036226E" w:rsidP="0036226E">
      <w:pPr>
        <w:spacing w:before="240"/>
        <w:jc w:val="both"/>
        <w:rPr>
          <w:rFonts w:ascii="Trebuchet MS" w:hAnsi="Trebuchet MS"/>
          <w:lang w:val="ro-RO"/>
        </w:rPr>
      </w:pPr>
    </w:p>
    <w:p w14:paraId="686F6C1E" w14:textId="2014FB19" w:rsidR="0036226E" w:rsidRDefault="0036226E" w:rsidP="0036226E">
      <w:pPr>
        <w:spacing w:before="240"/>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55D24579" w14:textId="2A144A83" w:rsidR="0036226E" w:rsidRDefault="0036226E" w:rsidP="0036226E">
      <w:pPr>
        <w:spacing w:before="240"/>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p w14:paraId="2801AF5E" w14:textId="77777777" w:rsidR="00650721" w:rsidRDefault="00650721" w:rsidP="0036226E">
      <w:pPr>
        <w:spacing w:before="240"/>
        <w:jc w:val="both"/>
        <w:rPr>
          <w:rFonts w:ascii="Trebuchet MS" w:hAnsi="Trebuchet MS"/>
          <w:lang w:val="ro-RO"/>
        </w:rPr>
      </w:pPr>
    </w:p>
    <w:p w14:paraId="2507E2F6" w14:textId="77777777" w:rsidR="00650721" w:rsidRDefault="00650721" w:rsidP="0036226E">
      <w:pPr>
        <w:spacing w:before="240"/>
        <w:jc w:val="both"/>
        <w:rPr>
          <w:rFonts w:ascii="Trebuchet MS" w:hAnsi="Trebuchet MS"/>
          <w:lang w:val="ro-RO"/>
        </w:rPr>
        <w:sectPr w:rsidR="00650721" w:rsidSect="007F38D4">
          <w:pgSz w:w="12240" w:h="15840"/>
          <w:pgMar w:top="1440" w:right="758" w:bottom="1440" w:left="1440" w:header="720" w:footer="720" w:gutter="0"/>
          <w:cols w:space="720"/>
          <w:docGrid w:linePitch="360"/>
        </w:sectPr>
      </w:pPr>
    </w:p>
    <w:p w14:paraId="28717E52" w14:textId="030574F8" w:rsidR="00650721" w:rsidRDefault="00650721" w:rsidP="00650721">
      <w:pPr>
        <w:spacing w:before="240"/>
        <w:jc w:val="center"/>
        <w:rPr>
          <w:rFonts w:ascii="Trebuchet MS" w:hAnsi="Trebuchet MS"/>
          <w:b/>
          <w:bCs/>
          <w:lang w:val="ro-RO"/>
        </w:rPr>
      </w:pPr>
      <w:r w:rsidRPr="00650721">
        <w:rPr>
          <w:rFonts w:ascii="Trebuchet MS" w:hAnsi="Trebuchet MS"/>
          <w:b/>
          <w:bCs/>
          <w:lang w:val="ro-RO"/>
        </w:rPr>
        <w:lastRenderedPageBreak/>
        <w:t>NOTA DE INFORMARE PRIVIND PRELUCRAREA DATELOR CU CARACTER PERSONAL</w:t>
      </w:r>
    </w:p>
    <w:p w14:paraId="18E71254" w14:textId="2F32AD87" w:rsidR="00650721" w:rsidRDefault="00650721" w:rsidP="00650721">
      <w:pPr>
        <w:spacing w:before="240"/>
        <w:jc w:val="center"/>
        <w:rPr>
          <w:rFonts w:ascii="Trebuchet MS" w:hAnsi="Trebuchet MS"/>
          <w:lang w:val="ro-RO"/>
        </w:rPr>
      </w:pPr>
      <w:r>
        <w:rPr>
          <w:rFonts w:ascii="Trebuchet MS" w:hAnsi="Trebuchet MS"/>
          <w:lang w:val="ro-RO"/>
        </w:rPr>
        <w:t>(art. 13 din Regulamentul (UE) 2016/679 – GDPR și Legea nr. 190/2018)</w:t>
      </w:r>
    </w:p>
    <w:p w14:paraId="6B713FFA" w14:textId="77777777" w:rsidR="00650721" w:rsidRDefault="00650721" w:rsidP="00650721">
      <w:pPr>
        <w:spacing w:before="240"/>
        <w:jc w:val="both"/>
        <w:rPr>
          <w:rFonts w:ascii="Trebuchet MS" w:hAnsi="Trebuchet MS"/>
          <w:lang w:val="ro-RO"/>
        </w:rPr>
      </w:pPr>
    </w:p>
    <w:p w14:paraId="70A8BEE0" w14:textId="42DDBD24" w:rsidR="00650721" w:rsidRPr="002846AF" w:rsidRDefault="002846AF" w:rsidP="007F38D4">
      <w:pPr>
        <w:pStyle w:val="ListParagraph"/>
        <w:numPr>
          <w:ilvl w:val="0"/>
          <w:numId w:val="3"/>
        </w:numPr>
        <w:spacing w:before="120" w:after="120"/>
        <w:jc w:val="both"/>
        <w:rPr>
          <w:rFonts w:ascii="Trebuchet MS" w:hAnsi="Trebuchet MS"/>
          <w:b/>
          <w:bCs/>
          <w:lang w:val="ro-RO"/>
        </w:rPr>
      </w:pPr>
      <w:r w:rsidRPr="002846AF">
        <w:rPr>
          <w:rFonts w:ascii="Trebuchet MS" w:hAnsi="Trebuchet MS"/>
          <w:b/>
          <w:bCs/>
          <w:lang w:val="ro-RO"/>
        </w:rPr>
        <w:t>Identitatea și datele de contact ale operatorului</w:t>
      </w:r>
    </w:p>
    <w:p w14:paraId="03AF4151" w14:textId="4FE38992" w:rsidR="005809E2" w:rsidRPr="005809E2" w:rsidRDefault="005809E2" w:rsidP="007F38D4">
      <w:pPr>
        <w:spacing w:before="120" w:after="120"/>
        <w:ind w:left="360"/>
        <w:jc w:val="both"/>
        <w:rPr>
          <w:rFonts w:ascii="Trebuchet MS" w:hAnsi="Trebuchet MS"/>
          <w:lang w:val="ro-RO"/>
        </w:rPr>
      </w:pPr>
      <w:r w:rsidRPr="005809E2">
        <w:rPr>
          <w:rFonts w:ascii="Trebuchet MS" w:hAnsi="Trebuchet MS"/>
          <w:lang w:val="ro-RO"/>
        </w:rPr>
        <w:t xml:space="preserve">Operatorul de date este </w:t>
      </w:r>
      <w:r w:rsidR="00B4704D">
        <w:rPr>
          <w:rFonts w:ascii="Trebuchet MS" w:hAnsi="Trebuchet MS"/>
          <w:lang w:val="ro-RO"/>
        </w:rPr>
        <w:t>Comuna Moșteni, prin Primar</w:t>
      </w:r>
      <w:r w:rsidRPr="005809E2">
        <w:rPr>
          <w:rFonts w:ascii="Trebuchet MS" w:hAnsi="Trebuchet MS"/>
          <w:lang w:val="ro-RO"/>
        </w:rPr>
        <w:t xml:space="preserve"> cu sediul în </w:t>
      </w:r>
      <w:r w:rsidR="00B4704D">
        <w:rPr>
          <w:rFonts w:ascii="Trebuchet MS" w:hAnsi="Trebuchet MS"/>
          <w:lang w:val="ro-RO"/>
        </w:rPr>
        <w:t>comuna Moșteni, satul Moșteni, jud. Teleorman</w:t>
      </w:r>
      <w:r w:rsidRPr="005809E2">
        <w:rPr>
          <w:rFonts w:ascii="Trebuchet MS" w:hAnsi="Trebuchet MS"/>
          <w:lang w:val="ro-RO"/>
        </w:rPr>
        <w:t xml:space="preserve">, cod poștal </w:t>
      </w:r>
      <w:r w:rsidR="00B4704D">
        <w:rPr>
          <w:rFonts w:ascii="Trebuchet MS" w:hAnsi="Trebuchet MS"/>
          <w:lang w:val="ro-RO"/>
        </w:rPr>
        <w:t>147210</w:t>
      </w:r>
      <w:r w:rsidRPr="005809E2">
        <w:rPr>
          <w:rFonts w:ascii="Trebuchet MS" w:hAnsi="Trebuchet MS"/>
          <w:lang w:val="ro-RO"/>
        </w:rPr>
        <w:t xml:space="preserve">. Totodată, pentru orice solicitare privind prelucrarea datelor cu caracter personal, Operatorul poate fi contactat la adresa de e-mail </w:t>
      </w:r>
      <w:hyperlink r:id="rId5" w:history="1">
        <w:r w:rsidR="00B4704D" w:rsidRPr="00735E78">
          <w:rPr>
            <w:rStyle w:val="Hyperlink"/>
            <w:rFonts w:ascii="Trebuchet MS" w:hAnsi="Trebuchet MS"/>
            <w:lang w:val="ro-RO"/>
          </w:rPr>
          <w:t>secretariat@comunamosteni.ro</w:t>
        </w:r>
      </w:hyperlink>
      <w:r w:rsidRPr="005809E2">
        <w:rPr>
          <w:rFonts w:ascii="Trebuchet MS" w:hAnsi="Trebuchet MS"/>
          <w:lang w:val="ro-RO"/>
        </w:rPr>
        <w:t xml:space="preserve">, la nr. de telefon +40 </w:t>
      </w:r>
      <w:r w:rsidR="00B4704D">
        <w:rPr>
          <w:rFonts w:ascii="Trebuchet MS" w:hAnsi="Trebuchet MS"/>
          <w:lang w:val="ro-RO"/>
        </w:rPr>
        <w:t>247.356.012</w:t>
      </w:r>
      <w:r w:rsidRPr="005809E2">
        <w:rPr>
          <w:rFonts w:ascii="Trebuchet MS" w:hAnsi="Trebuchet MS"/>
          <w:lang w:val="ro-RO"/>
        </w:rPr>
        <w:t xml:space="preserve">, prin corespondență scrisă pe adresa </w:t>
      </w:r>
      <w:r w:rsidR="00B4704D">
        <w:rPr>
          <w:rFonts w:ascii="Trebuchet MS" w:hAnsi="Trebuchet MS"/>
          <w:lang w:val="ro-RO"/>
        </w:rPr>
        <w:t>comuna Moșteni, satul Moșteni, jud. Teleorman</w:t>
      </w:r>
      <w:r w:rsidR="00B4704D" w:rsidRPr="005809E2">
        <w:rPr>
          <w:rFonts w:ascii="Trebuchet MS" w:hAnsi="Trebuchet MS"/>
          <w:lang w:val="ro-RO"/>
        </w:rPr>
        <w:t xml:space="preserve">, cod poștal </w:t>
      </w:r>
      <w:r w:rsidR="00B4704D">
        <w:rPr>
          <w:rFonts w:ascii="Trebuchet MS" w:hAnsi="Trebuchet MS"/>
          <w:lang w:val="ro-RO"/>
        </w:rPr>
        <w:t>147210</w:t>
      </w:r>
      <w:r w:rsidRPr="005809E2">
        <w:rPr>
          <w:rFonts w:ascii="Trebuchet MS" w:hAnsi="Trebuchet MS"/>
          <w:lang w:val="ro-RO"/>
        </w:rPr>
        <w:t xml:space="preserve"> sau personal, la biroul </w:t>
      </w:r>
      <w:r w:rsidR="00B4704D">
        <w:rPr>
          <w:rFonts w:ascii="Trebuchet MS" w:hAnsi="Trebuchet MS"/>
          <w:lang w:val="ro-RO"/>
        </w:rPr>
        <w:t>Secretar general</w:t>
      </w:r>
      <w:r w:rsidRPr="005809E2">
        <w:rPr>
          <w:rFonts w:ascii="Trebuchet MS" w:hAnsi="Trebuchet MS"/>
          <w:lang w:val="ro-RO"/>
        </w:rPr>
        <w:t xml:space="preserve"> din </w:t>
      </w:r>
      <w:r w:rsidR="00B4704D">
        <w:rPr>
          <w:rFonts w:ascii="Trebuchet MS" w:hAnsi="Trebuchet MS"/>
          <w:lang w:val="ro-RO"/>
        </w:rPr>
        <w:t>sediul Primăriei Moșteni</w:t>
      </w:r>
      <w:r w:rsidRPr="005809E2">
        <w:rPr>
          <w:rFonts w:ascii="Trebuchet MS" w:hAnsi="Trebuchet MS"/>
          <w:lang w:val="ro-RO"/>
        </w:rPr>
        <w:t>.</w:t>
      </w:r>
    </w:p>
    <w:p w14:paraId="756974DF" w14:textId="37A4536B" w:rsidR="005809E2" w:rsidRPr="005809E2" w:rsidRDefault="005809E2" w:rsidP="005809E2">
      <w:pPr>
        <w:spacing w:before="240"/>
        <w:ind w:left="360"/>
        <w:jc w:val="both"/>
        <w:rPr>
          <w:rFonts w:ascii="Trebuchet MS" w:hAnsi="Trebuchet MS"/>
          <w:lang w:val="ro-RO"/>
        </w:rPr>
      </w:pPr>
      <w:r w:rsidRPr="005809E2">
        <w:rPr>
          <w:rFonts w:ascii="Trebuchet MS" w:hAnsi="Trebuchet MS"/>
          <w:lang w:val="ro-RO"/>
        </w:rPr>
        <w:t xml:space="preserve">Potrivit </w:t>
      </w:r>
      <w:r>
        <w:rPr>
          <w:rFonts w:ascii="Trebuchet MS" w:hAnsi="Trebuchet MS"/>
          <w:lang w:val="ro-RO"/>
        </w:rPr>
        <w:t>GDPR</w:t>
      </w:r>
      <w:r w:rsidRPr="005809E2">
        <w:rPr>
          <w:rFonts w:ascii="Trebuchet MS" w:hAnsi="Trebuchet MS"/>
          <w:lang w:val="ro-RO"/>
        </w:rPr>
        <w:t xml:space="preserve">, </w:t>
      </w:r>
      <w:r w:rsidR="00B4704D">
        <w:rPr>
          <w:rFonts w:ascii="Trebuchet MS" w:hAnsi="Trebuchet MS"/>
          <w:lang w:val="ro-RO"/>
        </w:rPr>
        <w:t>Comuna Moșteni</w:t>
      </w:r>
      <w:r w:rsidRPr="005809E2">
        <w:rPr>
          <w:rFonts w:ascii="Trebuchet MS" w:hAnsi="Trebuchet MS"/>
          <w:lang w:val="ro-RO"/>
        </w:rPr>
        <w:t xml:space="preserve">, în calitate de </w:t>
      </w:r>
      <w:r w:rsidR="00B4704D">
        <w:rPr>
          <w:rFonts w:ascii="Trebuchet MS" w:hAnsi="Trebuchet MS"/>
          <w:lang w:val="ro-RO"/>
        </w:rPr>
        <w:t>autoritate administraativ-teritorială</w:t>
      </w:r>
      <w:r w:rsidRPr="005809E2">
        <w:rPr>
          <w:rFonts w:ascii="Trebuchet MS" w:hAnsi="Trebuchet MS"/>
          <w:lang w:val="ro-RO"/>
        </w:rPr>
        <w:t>, este operatorul de date cu caracter personal pentru prelucrările efectuate în contextul organizării și desfășurării concursului de proiecte de management, conform dispozițiilor O.U.G. nr. 189/2008.</w:t>
      </w:r>
    </w:p>
    <w:p w14:paraId="5ACCD4E4" w14:textId="282679DB" w:rsidR="002846AF" w:rsidRPr="002846AF" w:rsidRDefault="005809E2" w:rsidP="005809E2">
      <w:pPr>
        <w:spacing w:before="240"/>
        <w:ind w:left="360"/>
        <w:jc w:val="both"/>
        <w:rPr>
          <w:rFonts w:ascii="Trebuchet MS" w:hAnsi="Trebuchet MS"/>
          <w:lang w:val="ro-RO"/>
        </w:rPr>
      </w:pPr>
      <w:r w:rsidRPr="005809E2">
        <w:rPr>
          <w:rFonts w:ascii="Trebuchet MS" w:hAnsi="Trebuchet MS"/>
          <w:lang w:val="ro-RO"/>
        </w:rPr>
        <w:t xml:space="preserve">Pentru orice informații cu privire la protecția datelor cu caracter personal ne puteți contacta la adresa de e-mail </w:t>
      </w:r>
      <w:hyperlink r:id="rId6" w:history="1">
        <w:r w:rsidR="00A5667D" w:rsidRPr="00735E78">
          <w:rPr>
            <w:rStyle w:val="Hyperlink"/>
            <w:rFonts w:ascii="Trebuchet MS" w:hAnsi="Trebuchet MS"/>
            <w:lang w:val="ro-RO"/>
          </w:rPr>
          <w:t>secretariat@comunamosteni.ro</w:t>
        </w:r>
      </w:hyperlink>
      <w:r w:rsidRPr="005809E2">
        <w:rPr>
          <w:rFonts w:ascii="Trebuchet MS" w:hAnsi="Trebuchet MS"/>
          <w:lang w:val="ro-RO"/>
        </w:rPr>
        <w:t>.</w:t>
      </w:r>
    </w:p>
    <w:p w14:paraId="6215D63B" w14:textId="77777777" w:rsidR="005809E2" w:rsidRPr="007F38D4" w:rsidRDefault="005809E2" w:rsidP="005809E2">
      <w:pPr>
        <w:pStyle w:val="ListParagraph"/>
        <w:spacing w:before="240"/>
        <w:jc w:val="both"/>
        <w:rPr>
          <w:rFonts w:ascii="Trebuchet MS" w:hAnsi="Trebuchet MS"/>
          <w:b/>
          <w:bCs/>
          <w:sz w:val="8"/>
          <w:lang w:val="ro-RO"/>
        </w:rPr>
      </w:pPr>
    </w:p>
    <w:p w14:paraId="7D0AAB0D" w14:textId="7AC886F2" w:rsidR="00650721" w:rsidRPr="002846AF" w:rsidRDefault="00650721" w:rsidP="007F38D4">
      <w:pPr>
        <w:pStyle w:val="ListParagraph"/>
        <w:numPr>
          <w:ilvl w:val="0"/>
          <w:numId w:val="3"/>
        </w:numPr>
        <w:spacing w:before="120" w:after="120"/>
        <w:jc w:val="both"/>
        <w:rPr>
          <w:rFonts w:ascii="Trebuchet MS" w:hAnsi="Trebuchet MS"/>
          <w:b/>
          <w:bCs/>
          <w:lang w:val="ro-RO"/>
        </w:rPr>
      </w:pPr>
      <w:r w:rsidRPr="002846AF">
        <w:rPr>
          <w:rFonts w:ascii="Trebuchet MS" w:hAnsi="Trebuchet MS"/>
          <w:b/>
          <w:bCs/>
          <w:lang w:val="ro-RO"/>
        </w:rPr>
        <w:t>Scopurile</w:t>
      </w:r>
      <w:r w:rsidR="002846AF" w:rsidRPr="002846AF">
        <w:rPr>
          <w:rFonts w:ascii="Trebuchet MS" w:hAnsi="Trebuchet MS"/>
          <w:b/>
          <w:bCs/>
          <w:lang w:val="ro-RO"/>
        </w:rPr>
        <w:t xml:space="preserve"> prelucrării </w:t>
      </w:r>
      <w:r w:rsidRPr="002846AF">
        <w:rPr>
          <w:rFonts w:ascii="Trebuchet MS" w:hAnsi="Trebuchet MS"/>
          <w:b/>
          <w:bCs/>
          <w:lang w:val="ro-RO"/>
        </w:rPr>
        <w:t xml:space="preserve">și temeiurile juridice </w:t>
      </w:r>
    </w:p>
    <w:p w14:paraId="23E8044E" w14:textId="05AC3D7D" w:rsidR="002846AF" w:rsidRDefault="005809E2" w:rsidP="007F38D4">
      <w:pPr>
        <w:spacing w:before="120" w:after="120"/>
        <w:ind w:left="360"/>
        <w:jc w:val="both"/>
        <w:rPr>
          <w:rFonts w:ascii="Trebuchet MS" w:hAnsi="Trebuchet MS"/>
          <w:lang w:val="ro-RO"/>
        </w:rPr>
      </w:pPr>
      <w:r w:rsidRPr="005809E2">
        <w:rPr>
          <w:rFonts w:ascii="Trebuchet MS" w:hAnsi="Trebuchet MS"/>
          <w:lang w:val="ro-RO"/>
        </w:rPr>
        <w:t>Datele cu caracter personal sunt prelucrate exclusiv în vederea organizării și desfășurării concursului de proiecte de management pentru ocuparea funcției de manager al unei instituții publice de cultură, precum și pentru îndeplinirea tuturor obligațiilor legale ulterioare care decurg din această procedură</w:t>
      </w:r>
      <w:r w:rsidR="002846AF" w:rsidRPr="002846AF">
        <w:rPr>
          <w:rFonts w:ascii="Trebuchet MS" w:hAnsi="Trebuchet MS"/>
          <w:lang w:val="ro-RO"/>
        </w:rPr>
        <w:t>.</w:t>
      </w:r>
    </w:p>
    <w:p w14:paraId="5EA71A2F" w14:textId="1EB04491" w:rsidR="002846AF" w:rsidRDefault="002846AF" w:rsidP="002846AF">
      <w:pPr>
        <w:spacing w:before="240"/>
        <w:ind w:left="360"/>
        <w:jc w:val="both"/>
        <w:rPr>
          <w:rFonts w:ascii="Trebuchet MS" w:hAnsi="Trebuchet MS"/>
          <w:lang w:val="ro-RO"/>
        </w:rPr>
      </w:pPr>
      <w:r w:rsidRPr="002846AF">
        <w:rPr>
          <w:rFonts w:ascii="Trebuchet MS" w:hAnsi="Trebuchet MS"/>
          <w:lang w:val="ro-RO"/>
        </w:rPr>
        <w:t xml:space="preserve">În </w:t>
      </w:r>
      <w:r w:rsidR="005809E2">
        <w:rPr>
          <w:rFonts w:ascii="Trebuchet MS" w:hAnsi="Trebuchet MS"/>
          <w:lang w:val="ro-RO"/>
        </w:rPr>
        <w:t xml:space="preserve">mod </w:t>
      </w:r>
      <w:r w:rsidRPr="002846AF">
        <w:rPr>
          <w:rFonts w:ascii="Trebuchet MS" w:hAnsi="Trebuchet MS"/>
          <w:lang w:val="ro-RO"/>
        </w:rPr>
        <w:t>concret, prelucrările includ:</w:t>
      </w:r>
    </w:p>
    <w:p w14:paraId="7A7922BF" w14:textId="7ADA0F32"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 xml:space="preserve">Colectarea, verificarea și gestionarea documentelor </w:t>
      </w:r>
      <w:r w:rsidR="005809E2" w:rsidRPr="005809E2">
        <w:rPr>
          <w:rFonts w:ascii="Trebuchet MS" w:hAnsi="Trebuchet MS"/>
          <w:lang w:val="ro-RO"/>
        </w:rPr>
        <w:t>cuprinse în dosarul de concurs, în conformitate cu art. 8 și art. 10 din O.U.G. nr. 189/2008, documente care pot conține date de identificare, date de contact, informații referitoare la pregătirea profesională și experiența acumulată, precum și date din certificatul de cazier judiciar;</w:t>
      </w:r>
    </w:p>
    <w:p w14:paraId="430B9F8E" w14:textId="5170335A"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Înregistrarea audio și video a probelor de concurs</w:t>
      </w:r>
      <w:r w:rsidRPr="002846AF">
        <w:rPr>
          <w:rFonts w:ascii="Trebuchet MS" w:hAnsi="Trebuchet MS"/>
          <w:lang w:val="ro-RO"/>
        </w:rPr>
        <w:t xml:space="preserve">, </w:t>
      </w:r>
      <w:r w:rsidR="004319AD" w:rsidRPr="004319AD">
        <w:rPr>
          <w:rFonts w:ascii="Trebuchet MS" w:hAnsi="Trebuchet MS"/>
          <w:lang w:val="ro-RO"/>
        </w:rPr>
        <w:t>acolo unde aceasta este prevăzută de regulamentul de concurs sau de un act administrativ al autorității organizatoare, cu captarea imaginii, vocii și, după caz, a altor date cu caracter personal comunicate de candidat în cadrul susținerii proiectului și al interviului, în scopul asigurării transparenței, al integrității procedurii și al soluționării eventualelor contestații</w:t>
      </w:r>
      <w:r w:rsidRPr="002846AF">
        <w:rPr>
          <w:rFonts w:ascii="Trebuchet MS" w:hAnsi="Trebuchet MS"/>
          <w:lang w:val="ro-RO"/>
        </w:rPr>
        <w:t>;</w:t>
      </w:r>
    </w:p>
    <w:p w14:paraId="2D124BC4" w14:textId="54DC72D2" w:rsidR="004319AD" w:rsidRPr="004319AD"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Publicarea rezultatelor fiecărei etape și a rezultatelor finale</w:t>
      </w:r>
      <w:r w:rsidR="004319AD">
        <w:rPr>
          <w:rFonts w:ascii="Trebuchet MS" w:hAnsi="Trebuchet MS"/>
          <w:b/>
          <w:bCs/>
          <w:lang w:val="ro-RO"/>
        </w:rPr>
        <w:t xml:space="preserve"> </w:t>
      </w:r>
      <w:r w:rsidR="004319AD" w:rsidRPr="004319AD">
        <w:rPr>
          <w:rFonts w:ascii="Trebuchet MS" w:hAnsi="Trebuchet MS"/>
          <w:b/>
          <w:bCs/>
          <w:lang w:val="ro-RO"/>
        </w:rPr>
        <w:t xml:space="preserve">– </w:t>
      </w:r>
      <w:r w:rsidR="004319AD" w:rsidRPr="004319AD">
        <w:rPr>
          <w:rFonts w:ascii="Trebuchet MS" w:hAnsi="Trebuchet MS"/>
          <w:lang w:val="ro-RO"/>
        </w:rPr>
        <w:t>pe parcursul derulării concursului, la etapele intermediare, rezultatele sunt afișate utilizând un cod unic atribuit fiecărui candidat la momentul înscrierii, astfel încât identificarea directă a persoanei să fie evitată până la finalizarea procedurii</w:t>
      </w:r>
      <w:r w:rsidR="004319AD">
        <w:rPr>
          <w:rFonts w:ascii="Trebuchet MS" w:hAnsi="Trebuchet MS"/>
          <w:lang w:val="ro-RO"/>
        </w:rPr>
        <w:t>.</w:t>
      </w:r>
    </w:p>
    <w:p w14:paraId="52893250" w14:textId="553E1F74" w:rsidR="002846AF" w:rsidRDefault="004319AD" w:rsidP="004319AD">
      <w:pPr>
        <w:pStyle w:val="ListParagraph"/>
        <w:spacing w:before="240"/>
        <w:jc w:val="both"/>
        <w:rPr>
          <w:rFonts w:ascii="Trebuchet MS" w:hAnsi="Trebuchet MS"/>
          <w:lang w:val="ro-RO"/>
        </w:rPr>
      </w:pPr>
      <w:r w:rsidRPr="004319AD">
        <w:rPr>
          <w:rFonts w:ascii="Trebuchet MS" w:hAnsi="Trebuchet MS"/>
          <w:lang w:val="ro-RO"/>
        </w:rPr>
        <w:t>Conform art. 19 alin. (8) din O.U.G. nr. 189/2008, rezultatul final al concursului se comunică fiecărui candidat, în scris, în termen de 24 de ore de la încheierea ultimei etape, și se aduce la cunoștința publică prin afișare la sediul autorității organizatoare, la sediul instituției publice de cultură și, după caz, pe pagina de internet a autorității. Publicarea rezultatelor finale include numele, prenumele și punctajul obținut, în conformitate cu obligația legală de transparență prevăzută de actul normativ;</w:t>
      </w:r>
    </w:p>
    <w:p w14:paraId="4CD33230" w14:textId="167D4311"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lastRenderedPageBreak/>
        <w:t>Gestionarea și soluționarea contestațiilor</w:t>
      </w:r>
      <w:r w:rsidR="004319AD">
        <w:rPr>
          <w:rFonts w:ascii="Trebuchet MS" w:hAnsi="Trebuchet MS"/>
          <w:lang w:val="ro-RO"/>
        </w:rPr>
        <w:t>,</w:t>
      </w:r>
      <w:r w:rsidRPr="002846AF">
        <w:rPr>
          <w:rFonts w:ascii="Trebuchet MS" w:hAnsi="Trebuchet MS"/>
          <w:lang w:val="ro-RO"/>
        </w:rPr>
        <w:t xml:space="preserve"> </w:t>
      </w:r>
      <w:r w:rsidR="004319AD" w:rsidRPr="004319AD">
        <w:rPr>
          <w:rFonts w:ascii="Trebuchet MS" w:hAnsi="Trebuchet MS"/>
          <w:lang w:val="ro-RO"/>
        </w:rPr>
        <w:t>potrivit art. 20–21 din O.U.G. nr. 189/2008, implicând prelucrarea datelor cuprinse în cererile de contestație și transmiterea acestora către comisia competentă</w:t>
      </w:r>
      <w:r w:rsidRPr="002846AF">
        <w:rPr>
          <w:rFonts w:ascii="Trebuchet MS" w:hAnsi="Trebuchet MS"/>
          <w:lang w:val="ro-RO"/>
        </w:rPr>
        <w:t>;</w:t>
      </w:r>
    </w:p>
    <w:p w14:paraId="274EDDA1" w14:textId="62E9C4BA" w:rsidR="002846AF" w:rsidRPr="002846AF" w:rsidRDefault="002846AF" w:rsidP="002846AF">
      <w:pPr>
        <w:pStyle w:val="ListParagraph"/>
        <w:numPr>
          <w:ilvl w:val="0"/>
          <w:numId w:val="4"/>
        </w:numPr>
        <w:spacing w:before="240"/>
        <w:jc w:val="both"/>
        <w:rPr>
          <w:rFonts w:ascii="Trebuchet MS" w:hAnsi="Trebuchet MS"/>
          <w:lang w:val="ro-RO"/>
        </w:rPr>
      </w:pPr>
      <w:r w:rsidRPr="00C1136B">
        <w:rPr>
          <w:rFonts w:ascii="Trebuchet MS" w:hAnsi="Trebuchet MS"/>
          <w:b/>
          <w:bCs/>
          <w:lang w:val="ro-RO"/>
        </w:rPr>
        <w:t xml:space="preserve">Arhivarea documentelor și a </w:t>
      </w:r>
      <w:r w:rsidRPr="004319AD">
        <w:rPr>
          <w:rFonts w:ascii="Trebuchet MS" w:hAnsi="Trebuchet MS"/>
          <w:b/>
          <w:bCs/>
          <w:lang w:val="ro-RO"/>
        </w:rPr>
        <w:t>înregistrărilor aferente concursului</w:t>
      </w:r>
      <w:r w:rsidRPr="002846AF">
        <w:rPr>
          <w:rFonts w:ascii="Trebuchet MS" w:hAnsi="Trebuchet MS"/>
          <w:lang w:val="ro-RO"/>
        </w:rPr>
        <w:t xml:space="preserve">, </w:t>
      </w:r>
      <w:r w:rsidR="004319AD">
        <w:rPr>
          <w:rFonts w:ascii="Trebuchet MS" w:hAnsi="Trebuchet MS"/>
          <w:lang w:val="ro-RO"/>
        </w:rPr>
        <w:t>î</w:t>
      </w:r>
      <w:r w:rsidR="004319AD" w:rsidRPr="004319AD">
        <w:rPr>
          <w:rFonts w:ascii="Trebuchet MS" w:hAnsi="Trebuchet MS"/>
          <w:lang w:val="ro-RO"/>
        </w:rPr>
        <w:t>n conformitate cu prevederile Legii nr. 16/1996 privind Arhivele Naționale și cu normele arhivistice în vigoare</w:t>
      </w:r>
      <w:r>
        <w:rPr>
          <w:rFonts w:ascii="Trebuchet MS" w:hAnsi="Trebuchet MS"/>
          <w:lang w:val="ro-RO"/>
        </w:rPr>
        <w:t>.</w:t>
      </w:r>
    </w:p>
    <w:p w14:paraId="1A62BB01" w14:textId="1C61BFBD" w:rsidR="002846AF" w:rsidRDefault="002846AF" w:rsidP="002846AF">
      <w:pPr>
        <w:spacing w:before="240"/>
        <w:ind w:left="360"/>
        <w:jc w:val="both"/>
        <w:rPr>
          <w:rFonts w:ascii="Trebuchet MS" w:hAnsi="Trebuchet MS"/>
          <w:lang w:val="ro-RO"/>
        </w:rPr>
      </w:pPr>
      <w:r>
        <w:rPr>
          <w:rFonts w:ascii="Trebuchet MS" w:hAnsi="Trebuchet MS"/>
          <w:lang w:val="ro-RO"/>
        </w:rPr>
        <w:t xml:space="preserve">Temeiurile juridice aplicabile sunt: </w:t>
      </w:r>
    </w:p>
    <w:p w14:paraId="07FA8336" w14:textId="4CD4D9E6" w:rsidR="002846AF" w:rsidRDefault="002846AF" w:rsidP="002846AF">
      <w:pPr>
        <w:pStyle w:val="ListParagraph"/>
        <w:numPr>
          <w:ilvl w:val="0"/>
          <w:numId w:val="5"/>
        </w:numPr>
        <w:spacing w:before="240"/>
        <w:jc w:val="both"/>
        <w:rPr>
          <w:rFonts w:ascii="Trebuchet MS" w:hAnsi="Trebuchet MS"/>
          <w:lang w:val="ro-RO"/>
        </w:rPr>
      </w:pPr>
      <w:r w:rsidRPr="002846AF">
        <w:rPr>
          <w:rFonts w:ascii="Trebuchet MS" w:hAnsi="Trebuchet MS"/>
          <w:lang w:val="ro-RO"/>
        </w:rPr>
        <w:t>art. 6 alin. (1) lit. c) GDPR – îndeplinirea unei obligații legale ce revine operatorului</w:t>
      </w:r>
      <w:r>
        <w:rPr>
          <w:rFonts w:ascii="Trebuchet MS" w:hAnsi="Trebuchet MS"/>
          <w:lang w:val="ro-RO"/>
        </w:rPr>
        <w:t>;</w:t>
      </w:r>
    </w:p>
    <w:p w14:paraId="5DE276AA" w14:textId="4DF62DB2" w:rsidR="002846AF"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art. 6 alin. (1) lit. e) GDPR – îndeplinirea unei sarcini care servește unui interes public</w:t>
      </w:r>
      <w:r>
        <w:rPr>
          <w:rFonts w:ascii="Trebuchet MS" w:hAnsi="Trebuchet MS"/>
          <w:lang w:val="ro-RO"/>
        </w:rPr>
        <w:t>;</w:t>
      </w:r>
    </w:p>
    <w:p w14:paraId="616BCC4E" w14:textId="2EA8ACB5" w:rsidR="002C1C82"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O.U.G. nr. 189/2008</w:t>
      </w:r>
      <w:r w:rsidRPr="002C1C82">
        <w:t xml:space="preserve"> </w:t>
      </w:r>
      <w:r w:rsidRPr="002C1C82">
        <w:rPr>
          <w:rFonts w:ascii="Trebuchet MS" w:hAnsi="Trebuchet MS"/>
          <w:lang w:val="ro-RO"/>
        </w:rPr>
        <w:t>privind managementul instituțiilor publice de cultură</w:t>
      </w:r>
      <w:r>
        <w:rPr>
          <w:rFonts w:ascii="Trebuchet MS" w:hAnsi="Trebuchet MS"/>
          <w:lang w:val="ro-RO"/>
        </w:rPr>
        <w:t>, cu modificările și completările ulterioare;</w:t>
      </w:r>
    </w:p>
    <w:p w14:paraId="2E39F064" w14:textId="4BACB1B3" w:rsidR="002C1C82"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Legea nr. 190/2018</w:t>
      </w:r>
      <w:r>
        <w:rPr>
          <w:rFonts w:ascii="Trebuchet MS" w:hAnsi="Trebuchet MS"/>
          <w:lang w:val="ro-RO"/>
        </w:rPr>
        <w:t xml:space="preserve"> </w:t>
      </w:r>
      <w:r w:rsidRPr="002C1C82">
        <w:rPr>
          <w:rFonts w:ascii="Trebuchet MS" w:hAnsi="Trebuchet MS"/>
          <w:lang w:val="ro-RO"/>
        </w:rPr>
        <w:t>privind măsuri de punere în aplicare a Regulamentului (UE) 2016/679 al Parlamentului European şi al Consiliului din 27 aprilie 2016 privind protecția persoanelor fizice în ceea ce privește prelucrarea datelor cu caracter personal şi privind libera circulație a acestor date şi de abrogare a Directivei 95/46/CE (Regulamentul general privind protecția datelor)</w:t>
      </w:r>
      <w:r>
        <w:rPr>
          <w:rFonts w:ascii="Trebuchet MS" w:hAnsi="Trebuchet MS"/>
          <w:lang w:val="ro-RO"/>
        </w:rPr>
        <w:t>, cu modificările și completările ulterioare;</w:t>
      </w:r>
    </w:p>
    <w:p w14:paraId="50814963" w14:textId="3B834AB6" w:rsidR="002C1C82" w:rsidRPr="002846AF"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Legea nr. 16/1996</w:t>
      </w:r>
      <w:r>
        <w:rPr>
          <w:rFonts w:ascii="Trebuchet MS" w:hAnsi="Trebuchet MS"/>
          <w:lang w:val="ro-RO"/>
        </w:rPr>
        <w:t xml:space="preserve"> arhivelor naționale, republicată, cu modificările și completările ulterioare.</w:t>
      </w:r>
    </w:p>
    <w:p w14:paraId="4B14BA16" w14:textId="77777777" w:rsidR="005809E2" w:rsidRDefault="005809E2" w:rsidP="005809E2">
      <w:pPr>
        <w:pStyle w:val="ListParagraph"/>
        <w:spacing w:before="240"/>
        <w:jc w:val="both"/>
        <w:rPr>
          <w:rFonts w:ascii="Trebuchet MS" w:hAnsi="Trebuchet MS"/>
          <w:b/>
          <w:bCs/>
          <w:lang w:val="ro-RO"/>
        </w:rPr>
      </w:pPr>
    </w:p>
    <w:p w14:paraId="1320AF8C" w14:textId="3E8D3AC7" w:rsidR="00650721" w:rsidRPr="002C1C82" w:rsidRDefault="00650721" w:rsidP="007F38D4">
      <w:pPr>
        <w:pStyle w:val="ListParagraph"/>
        <w:numPr>
          <w:ilvl w:val="0"/>
          <w:numId w:val="3"/>
        </w:numPr>
        <w:spacing w:before="120" w:after="120"/>
        <w:jc w:val="both"/>
        <w:rPr>
          <w:rFonts w:ascii="Trebuchet MS" w:hAnsi="Trebuchet MS"/>
          <w:b/>
          <w:bCs/>
          <w:lang w:val="ro-RO"/>
        </w:rPr>
      </w:pPr>
      <w:r w:rsidRPr="002C1C82">
        <w:rPr>
          <w:rFonts w:ascii="Trebuchet MS" w:hAnsi="Trebuchet MS"/>
          <w:b/>
          <w:bCs/>
          <w:lang w:val="ro-RO"/>
        </w:rPr>
        <w:t xml:space="preserve">Categoriile de date </w:t>
      </w:r>
      <w:r w:rsidR="002846AF" w:rsidRPr="002C1C82">
        <w:rPr>
          <w:rFonts w:ascii="Trebuchet MS" w:hAnsi="Trebuchet MS"/>
          <w:b/>
          <w:bCs/>
          <w:lang w:val="ro-RO"/>
        </w:rPr>
        <w:t xml:space="preserve">cu caracter personal </w:t>
      </w:r>
      <w:r w:rsidRPr="002C1C82">
        <w:rPr>
          <w:rFonts w:ascii="Trebuchet MS" w:hAnsi="Trebuchet MS"/>
          <w:b/>
          <w:bCs/>
          <w:lang w:val="ro-RO"/>
        </w:rPr>
        <w:t>prelucrate</w:t>
      </w:r>
    </w:p>
    <w:p w14:paraId="074CE626" w14:textId="1AE36BBC" w:rsidR="002C1C82" w:rsidRDefault="005809E2" w:rsidP="007F38D4">
      <w:pPr>
        <w:spacing w:before="120" w:after="120"/>
        <w:ind w:left="360"/>
        <w:jc w:val="both"/>
        <w:rPr>
          <w:rFonts w:ascii="Trebuchet MS" w:hAnsi="Trebuchet MS"/>
          <w:lang w:val="ro-RO"/>
        </w:rPr>
      </w:pPr>
      <w:r w:rsidRPr="005809E2">
        <w:rPr>
          <w:rFonts w:ascii="Trebuchet MS" w:hAnsi="Trebuchet MS"/>
          <w:lang w:val="ro-RO"/>
        </w:rPr>
        <w:t>În funcție de etapa procedurală prevăzută de cadrul normativ aplicabil, pot fi prelucrate următoarele categorii de date cu caracter personal, fără ca enumerarea de mai jos să fie exhaustivă:</w:t>
      </w:r>
    </w:p>
    <w:p w14:paraId="4740A461"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de identificare: nume, prenume, adresă de domiciliu sau de reședință, elemente de identificare din actul de identitate;</w:t>
      </w:r>
    </w:p>
    <w:p w14:paraId="0CB47E7E"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de contact: număr de telefon, adresă de e-mail;</w:t>
      </w:r>
    </w:p>
    <w:p w14:paraId="615C4414"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privind pregătirea și calificările profesionale: informații din diplome, certificate, curriculum vitae, referințe profesionale sau alte documente justificative;</w:t>
      </w:r>
    </w:p>
    <w:p w14:paraId="162C90CB"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privind situația juridică: informații cuprinse în certificatul de cazier judiciar;</w:t>
      </w:r>
    </w:p>
    <w:p w14:paraId="2127DE0D"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biometrice: imaginea și vocea persoanei, atunci când, în temeiul unui act administrativ sau al regulamentului de concurs, procedura include înregistrarea audio-video;</w:t>
      </w:r>
    </w:p>
    <w:p w14:paraId="394A369D" w14:textId="38A7EAE3" w:rsidR="002C1C82" w:rsidRPr="002C1C8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cuprinse în contestații: orice informații furnizate de candidat sau rezultate din soluționarea contestațiilor, inclusiv date de identificare, de contact și alte date relevante pentru obiectul contestației</w:t>
      </w:r>
      <w:r w:rsidR="002C1C82" w:rsidRPr="002C1C82">
        <w:rPr>
          <w:rFonts w:ascii="Trebuchet MS" w:hAnsi="Trebuchet MS"/>
          <w:lang w:val="ro-RO"/>
        </w:rPr>
        <w:t>.</w:t>
      </w:r>
    </w:p>
    <w:p w14:paraId="5C009979" w14:textId="77777777" w:rsidR="005809E2" w:rsidRDefault="005809E2" w:rsidP="005809E2">
      <w:pPr>
        <w:pStyle w:val="ListParagraph"/>
        <w:spacing w:before="240"/>
        <w:jc w:val="both"/>
        <w:rPr>
          <w:rFonts w:ascii="Trebuchet MS" w:hAnsi="Trebuchet MS"/>
          <w:b/>
          <w:bCs/>
          <w:lang w:val="ro-RO"/>
        </w:rPr>
      </w:pPr>
    </w:p>
    <w:p w14:paraId="2E326EB7" w14:textId="7533B701" w:rsidR="002846AF" w:rsidRPr="002C1C82" w:rsidRDefault="002846AF" w:rsidP="007F38D4">
      <w:pPr>
        <w:pStyle w:val="ListParagraph"/>
        <w:numPr>
          <w:ilvl w:val="0"/>
          <w:numId w:val="3"/>
        </w:numPr>
        <w:spacing w:before="120" w:after="120"/>
        <w:jc w:val="both"/>
        <w:rPr>
          <w:rFonts w:ascii="Trebuchet MS" w:hAnsi="Trebuchet MS"/>
          <w:b/>
          <w:bCs/>
          <w:lang w:val="ro-RO"/>
        </w:rPr>
      </w:pPr>
      <w:r w:rsidRPr="002C1C82">
        <w:rPr>
          <w:rFonts w:ascii="Trebuchet MS" w:hAnsi="Trebuchet MS"/>
          <w:b/>
          <w:bCs/>
          <w:lang w:val="ro-RO"/>
        </w:rPr>
        <w:t>Destinatarii datelor</w:t>
      </w:r>
    </w:p>
    <w:p w14:paraId="7A1B0E37" w14:textId="166D7EC1" w:rsidR="002C1C82" w:rsidRDefault="0021404B" w:rsidP="007F38D4">
      <w:pPr>
        <w:spacing w:before="120" w:after="120"/>
        <w:ind w:left="360"/>
        <w:jc w:val="both"/>
        <w:rPr>
          <w:rFonts w:ascii="Trebuchet MS" w:hAnsi="Trebuchet MS"/>
          <w:lang w:val="ro-RO"/>
        </w:rPr>
      </w:pPr>
      <w:r w:rsidRPr="0021404B">
        <w:rPr>
          <w:rFonts w:ascii="Trebuchet MS" w:hAnsi="Trebuchet MS"/>
          <w:lang w:val="ro-RO"/>
        </w:rPr>
        <w:t>Datele cu caracter personal colectate și prelucrate în cadrul procedurii de concurs pot fi comunicate, în limitele și condițiile prevăzute de legislația aplicabilă, următoarelor categorii de destinatari</w:t>
      </w:r>
      <w:r w:rsidR="002C1C82" w:rsidRPr="002C1C82">
        <w:rPr>
          <w:rFonts w:ascii="Trebuchet MS" w:hAnsi="Trebuchet MS"/>
          <w:lang w:val="ro-RO"/>
        </w:rPr>
        <w:t>:</w:t>
      </w:r>
    </w:p>
    <w:p w14:paraId="09566CF6" w14:textId="77777777" w:rsidR="0021404B" w:rsidRPr="0021404B"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membrii comisiei de concurs și ai comisiei de soluționare a contestațiilor, în scopul exclusiv al îndeplinirii atribuțiilor ce le revin potrivit O.U.G. nr. 189/2008;</w:t>
      </w:r>
    </w:p>
    <w:p w14:paraId="0E05AD91" w14:textId="77777777" w:rsidR="0021404B" w:rsidRPr="0021404B"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instituția publică de cultură pentru care se organizează concursul, în vederea îndeplinirii obligațiilor legale privind numirea managerului desemnat;</w:t>
      </w:r>
    </w:p>
    <w:p w14:paraId="21F80103" w14:textId="477B31FC" w:rsidR="002C1C82"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autorități publice competente, atunci când transmiterea datelor este impusă prin dispoziții legale exprese sau este necesară pentru exercitarea atribuțiilor acestora;</w:t>
      </w:r>
    </w:p>
    <w:p w14:paraId="5B197D91" w14:textId="7530F701" w:rsidR="002C1C82" w:rsidRPr="002C1C82" w:rsidRDefault="002C1C82" w:rsidP="002C1C82">
      <w:pPr>
        <w:pStyle w:val="ListParagraph"/>
        <w:numPr>
          <w:ilvl w:val="0"/>
          <w:numId w:val="7"/>
        </w:numPr>
        <w:spacing w:before="240"/>
        <w:jc w:val="both"/>
        <w:rPr>
          <w:rFonts w:ascii="Trebuchet MS" w:hAnsi="Trebuchet MS"/>
          <w:lang w:val="ro-RO"/>
        </w:rPr>
      </w:pPr>
      <w:r w:rsidRPr="002C1C82">
        <w:rPr>
          <w:rFonts w:ascii="Trebuchet MS" w:hAnsi="Trebuchet MS"/>
          <w:lang w:val="ro-RO"/>
        </w:rPr>
        <w:lastRenderedPageBreak/>
        <w:t xml:space="preserve">publicul larg, prin afișarea și publicarea pe site a </w:t>
      </w:r>
      <w:r w:rsidR="0021404B">
        <w:rPr>
          <w:rFonts w:ascii="Trebuchet MS" w:hAnsi="Trebuchet MS"/>
          <w:lang w:val="ro-RO"/>
        </w:rPr>
        <w:t>rezultatului final</w:t>
      </w:r>
      <w:r w:rsidRPr="002C1C82">
        <w:rPr>
          <w:rFonts w:ascii="Trebuchet MS" w:hAnsi="Trebuchet MS"/>
          <w:lang w:val="ro-RO"/>
        </w:rPr>
        <w:t xml:space="preserve"> (nume, prenume, punctaj), conform art. </w:t>
      </w:r>
      <w:r w:rsidR="00C1136B">
        <w:rPr>
          <w:rFonts w:ascii="Trebuchet MS" w:hAnsi="Trebuchet MS"/>
          <w:lang w:val="ro-RO"/>
        </w:rPr>
        <w:t>19</w:t>
      </w:r>
      <w:r w:rsidRPr="002C1C82">
        <w:rPr>
          <w:rFonts w:ascii="Trebuchet MS" w:hAnsi="Trebuchet MS"/>
          <w:lang w:val="ro-RO"/>
        </w:rPr>
        <w:t xml:space="preserve"> alin. (</w:t>
      </w:r>
      <w:r w:rsidR="00C1136B">
        <w:rPr>
          <w:rFonts w:ascii="Trebuchet MS" w:hAnsi="Trebuchet MS"/>
          <w:lang w:val="ro-RO"/>
        </w:rPr>
        <w:t>8</w:t>
      </w:r>
      <w:r w:rsidRPr="002C1C82">
        <w:rPr>
          <w:rFonts w:ascii="Trebuchet MS" w:hAnsi="Trebuchet MS"/>
          <w:lang w:val="ro-RO"/>
        </w:rPr>
        <w:t>) din O.U.G. nr. 189/2008</w:t>
      </w:r>
      <w:r>
        <w:rPr>
          <w:rFonts w:ascii="Trebuchet MS" w:hAnsi="Trebuchet MS"/>
          <w:lang w:val="ro-RO"/>
        </w:rPr>
        <w:t>.</w:t>
      </w:r>
    </w:p>
    <w:p w14:paraId="6418A866" w14:textId="77777777" w:rsidR="005809E2" w:rsidRDefault="005809E2" w:rsidP="005809E2">
      <w:pPr>
        <w:pStyle w:val="ListParagraph"/>
        <w:spacing w:before="240"/>
        <w:jc w:val="both"/>
        <w:rPr>
          <w:rFonts w:ascii="Trebuchet MS" w:hAnsi="Trebuchet MS"/>
          <w:b/>
          <w:bCs/>
          <w:lang w:val="ro-RO"/>
        </w:rPr>
      </w:pPr>
    </w:p>
    <w:p w14:paraId="06D8388B" w14:textId="0A207C2D" w:rsidR="00C1136B" w:rsidRPr="00C1136B" w:rsidRDefault="004319AD" w:rsidP="007F38D4">
      <w:pPr>
        <w:pStyle w:val="ListParagraph"/>
        <w:numPr>
          <w:ilvl w:val="0"/>
          <w:numId w:val="3"/>
        </w:numPr>
        <w:spacing w:before="120" w:after="120"/>
        <w:jc w:val="both"/>
        <w:rPr>
          <w:rFonts w:ascii="Trebuchet MS" w:hAnsi="Trebuchet MS"/>
          <w:b/>
          <w:bCs/>
          <w:lang w:val="ro-RO"/>
        </w:rPr>
      </w:pPr>
      <w:r w:rsidRPr="004319AD">
        <w:rPr>
          <w:rFonts w:ascii="Trebuchet MS" w:hAnsi="Trebuchet MS"/>
          <w:b/>
          <w:bCs/>
          <w:lang w:val="ro-RO"/>
        </w:rPr>
        <w:t>Transferul datelor cu caracter personal în afara Spațiului Economic European</w:t>
      </w:r>
    </w:p>
    <w:p w14:paraId="485772C6" w14:textId="6E703816" w:rsidR="00C1136B" w:rsidRPr="00C1136B" w:rsidRDefault="004319AD" w:rsidP="007F38D4">
      <w:pPr>
        <w:spacing w:before="120" w:after="120"/>
        <w:ind w:left="360"/>
        <w:jc w:val="both"/>
        <w:rPr>
          <w:rFonts w:ascii="Trebuchet MS" w:hAnsi="Trebuchet MS"/>
          <w:lang w:val="ro-RO"/>
        </w:rPr>
      </w:pPr>
      <w:r w:rsidRPr="004319AD">
        <w:rPr>
          <w:rFonts w:ascii="Trebuchet MS" w:hAnsi="Trebuchet MS"/>
          <w:lang w:val="ro-RO"/>
        </w:rPr>
        <w:t>Operatorul nu realizează transferuri de date cu caracter personal către state din afara Spațiului Economic European (SEE) sau către organizații internaționale</w:t>
      </w:r>
      <w:r w:rsidR="00C1136B">
        <w:rPr>
          <w:rFonts w:ascii="Trebuchet MS" w:hAnsi="Trebuchet MS"/>
          <w:lang w:val="ro-RO"/>
        </w:rPr>
        <w:t>.</w:t>
      </w:r>
    </w:p>
    <w:p w14:paraId="47EB016E" w14:textId="77777777" w:rsidR="005809E2" w:rsidRPr="007F38D4" w:rsidRDefault="005809E2" w:rsidP="005809E2">
      <w:pPr>
        <w:pStyle w:val="ListParagraph"/>
        <w:spacing w:before="240"/>
        <w:jc w:val="both"/>
        <w:rPr>
          <w:rFonts w:ascii="Trebuchet MS" w:hAnsi="Trebuchet MS"/>
          <w:b/>
          <w:bCs/>
          <w:sz w:val="8"/>
          <w:lang w:val="ro-RO"/>
        </w:rPr>
      </w:pPr>
    </w:p>
    <w:p w14:paraId="25513C31" w14:textId="0536C0E3" w:rsidR="002846AF" w:rsidRPr="00C1136B" w:rsidRDefault="004319AD" w:rsidP="007F38D4">
      <w:pPr>
        <w:pStyle w:val="ListParagraph"/>
        <w:numPr>
          <w:ilvl w:val="0"/>
          <w:numId w:val="3"/>
        </w:numPr>
        <w:spacing w:before="120" w:after="120"/>
        <w:jc w:val="both"/>
        <w:rPr>
          <w:rFonts w:ascii="Trebuchet MS" w:hAnsi="Trebuchet MS"/>
          <w:b/>
          <w:bCs/>
          <w:lang w:val="ro-RO"/>
        </w:rPr>
      </w:pPr>
      <w:r w:rsidRPr="004319AD">
        <w:rPr>
          <w:rFonts w:ascii="Trebuchet MS" w:hAnsi="Trebuchet MS"/>
          <w:b/>
          <w:bCs/>
          <w:lang w:val="ro-RO"/>
        </w:rPr>
        <w:t>Perioada de stocare a datelor cu caracter personal</w:t>
      </w:r>
    </w:p>
    <w:p w14:paraId="22915BDD" w14:textId="77777777" w:rsidR="004319AD" w:rsidRPr="004319AD" w:rsidRDefault="004319AD" w:rsidP="007F38D4">
      <w:pPr>
        <w:spacing w:before="120" w:after="120"/>
        <w:ind w:left="360"/>
        <w:jc w:val="both"/>
        <w:rPr>
          <w:rFonts w:ascii="Trebuchet MS" w:hAnsi="Trebuchet MS"/>
          <w:lang w:val="ro-RO"/>
        </w:rPr>
      </w:pPr>
      <w:r w:rsidRPr="004319AD">
        <w:rPr>
          <w:rFonts w:ascii="Trebuchet MS" w:hAnsi="Trebuchet MS"/>
          <w:lang w:val="ro-RO"/>
        </w:rPr>
        <w:t>Datele cu caracter personal colectate și prelucrate în cadrul procedurii de concurs sunt păstrate pe întreaga durată a desfășurării acesteia și ulterior finalizării, în conformitate cu termenele de păstrare stabilite prin legislația arhivistică aplicabilă.</w:t>
      </w:r>
    </w:p>
    <w:p w14:paraId="55608615" w14:textId="41C8CAD1" w:rsidR="00C1136B" w:rsidRPr="00C1136B" w:rsidRDefault="004319AD" w:rsidP="004319AD">
      <w:pPr>
        <w:spacing w:before="240"/>
        <w:ind w:left="360"/>
        <w:jc w:val="both"/>
        <w:rPr>
          <w:rFonts w:ascii="Trebuchet MS" w:hAnsi="Trebuchet MS"/>
          <w:lang w:val="ro-RO"/>
        </w:rPr>
      </w:pPr>
      <w:r w:rsidRPr="004319AD">
        <w:rPr>
          <w:rFonts w:ascii="Trebuchet MS" w:hAnsi="Trebuchet MS"/>
          <w:lang w:val="ro-RO"/>
        </w:rPr>
        <w:t>În prezent, termenul de păstrare este de 10 ani</w:t>
      </w:r>
      <w:r>
        <w:rPr>
          <w:rFonts w:ascii="Trebuchet MS" w:hAnsi="Trebuchet MS"/>
          <w:lang w:val="ro-RO"/>
        </w:rPr>
        <w:t xml:space="preserve"> (cu CS)</w:t>
      </w:r>
      <w:r w:rsidRPr="004319AD">
        <w:rPr>
          <w:rFonts w:ascii="Trebuchet MS" w:hAnsi="Trebuchet MS"/>
          <w:lang w:val="ro-RO"/>
        </w:rPr>
        <w:t xml:space="preserve"> pentru documentele și înregistrările aferente procedurii, calculați de la data încheierii concursului, potrivit dispozițiilor Legii nr. 16/1996 a Arhivelor Naționale, republicată, cu modificările și completările ulterioare, și normelor arhivistice în vigoare</w:t>
      </w:r>
      <w:r>
        <w:rPr>
          <w:rFonts w:ascii="Trebuchet MS" w:hAnsi="Trebuchet MS"/>
          <w:lang w:val="ro-RO"/>
        </w:rPr>
        <w:t xml:space="preserve"> (Nomenclatorul arhivistic al Ministerului Culturii aprobat prin Ordinul Ministrului nr. 2885 din 12.04.2021)</w:t>
      </w:r>
      <w:r w:rsidRPr="004319AD">
        <w:rPr>
          <w:rFonts w:ascii="Trebuchet MS" w:hAnsi="Trebuchet MS"/>
          <w:lang w:val="ro-RO"/>
        </w:rPr>
        <w:t>.</w:t>
      </w:r>
    </w:p>
    <w:p w14:paraId="0322D1A3" w14:textId="77777777" w:rsidR="005809E2" w:rsidRPr="007F38D4" w:rsidRDefault="005809E2" w:rsidP="005809E2">
      <w:pPr>
        <w:pStyle w:val="ListParagraph"/>
        <w:spacing w:before="240"/>
        <w:jc w:val="both"/>
        <w:rPr>
          <w:rFonts w:ascii="Trebuchet MS" w:hAnsi="Trebuchet MS"/>
          <w:b/>
          <w:bCs/>
          <w:sz w:val="8"/>
          <w:lang w:val="ro-RO"/>
        </w:rPr>
      </w:pPr>
    </w:p>
    <w:p w14:paraId="15244489" w14:textId="1DA2A1B8" w:rsidR="002846AF" w:rsidRPr="00C1136B" w:rsidRDefault="002846AF" w:rsidP="007F38D4">
      <w:pPr>
        <w:pStyle w:val="ListParagraph"/>
        <w:numPr>
          <w:ilvl w:val="0"/>
          <w:numId w:val="3"/>
        </w:numPr>
        <w:spacing w:before="120" w:after="120"/>
        <w:jc w:val="both"/>
        <w:rPr>
          <w:rFonts w:ascii="Trebuchet MS" w:hAnsi="Trebuchet MS"/>
          <w:b/>
          <w:bCs/>
          <w:lang w:val="ro-RO"/>
        </w:rPr>
      </w:pPr>
      <w:r w:rsidRPr="00C1136B">
        <w:rPr>
          <w:rFonts w:ascii="Trebuchet MS" w:hAnsi="Trebuchet MS"/>
          <w:b/>
          <w:bCs/>
          <w:lang w:val="ro-RO"/>
        </w:rPr>
        <w:t>Drepturile persoanelor vizate</w:t>
      </w:r>
    </w:p>
    <w:p w14:paraId="0ECB35CA" w14:textId="76F62F6F" w:rsidR="00C1136B" w:rsidRDefault="00114C92" w:rsidP="007F38D4">
      <w:pPr>
        <w:spacing w:before="120" w:after="120"/>
        <w:ind w:left="360"/>
        <w:jc w:val="both"/>
        <w:rPr>
          <w:rFonts w:ascii="Trebuchet MS" w:hAnsi="Trebuchet MS"/>
          <w:lang w:val="ro-RO"/>
        </w:rPr>
      </w:pPr>
      <w:r w:rsidRPr="00114C92">
        <w:rPr>
          <w:rFonts w:ascii="Trebuchet MS" w:hAnsi="Trebuchet MS"/>
          <w:lang w:val="ro-RO"/>
        </w:rPr>
        <w:t>În conformitate cu art. 15–22 din Regulamentul (UE) 2016/679 (Regulamentul general privind protecția datelor – GDPR), persoanele vizate beneficiază de următoarele drepturi în legătură cu prelucrarea datelor cu caracter personal</w:t>
      </w:r>
      <w:r w:rsidR="0021404B" w:rsidRPr="0021404B">
        <w:rPr>
          <w:rFonts w:ascii="Trebuchet MS" w:hAnsi="Trebuchet MS"/>
          <w:lang w:val="ro-RO"/>
        </w:rPr>
        <w:t>:</w:t>
      </w:r>
    </w:p>
    <w:p w14:paraId="162DD9B4"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acces – dreptul de a obține din partea operatorului confirmarea faptului că datele cu caracter personal care le privesc sunt sau nu sunt prelucrate și, în caz afirmativ, acces la respectivele date și la informațiile prevăzute la art. 15 din GDPR.</w:t>
      </w:r>
    </w:p>
    <w:p w14:paraId="094DB10D"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rectificare – dreptul de a obține, fără întârzieri nejustificate, corectarea datelor cu caracter personal inexacte sau completarea datelor incomplete, conform art. 16 din GDPR.</w:t>
      </w:r>
    </w:p>
    <w:p w14:paraId="57BA1A8A"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ștergere („dreptul de a fi uitat”) – dreptul de a solicita ștergerea datelor cu caracter personal, în condițiile prevăzute de art. 17 din GDPR, cu mențiunea că, în cazul prezentului concurs, exercitarea acestui drept poate fi restricționată, întrucât păstrarea datelor este impusă prin dispoziții legale (O.U.G. nr. 189/2008, Legea nr. 16/1996).</w:t>
      </w:r>
    </w:p>
    <w:p w14:paraId="1DDFC9F1"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restricționarea prelucrării – dreptul de a solicita limitarea prelucrării în cazurile prevăzute de art. 18 din GDPR.</w:t>
      </w:r>
    </w:p>
    <w:p w14:paraId="5E179A25"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portabilitatea datelor – dreptul de a primi datele cu caracter personal furnizate operatorului într-un format structurat, utilizat în mod curent și care poate fi citit automat, precum și dreptul de a solicita transmiterea acestora altui operator, în condițiile art. 20 din GDPR; acest drept se aplică numai în măsura în care prelucrarea are ca temei consimțământul sau un contract și se realizează prin mijloace automate, situație care nu este incidentă în cadrul procedurii prezente.</w:t>
      </w:r>
    </w:p>
    <w:p w14:paraId="608AE4FB"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opoziție – dreptul de a se opune, din motive legate de situația particulară a persoanei vizate, prelucrării datelor, în condițiile art. 21 din GDPR, cu mențiunea că în cazul prelucrărilor impuse prin lege (ex. publicarea rezultatelor conform art. 19 din O.U.G. nr. 189/2008), acest drept poate fi limitat.</w:t>
      </w:r>
    </w:p>
    <w:p w14:paraId="6E5F6BFC"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lastRenderedPageBreak/>
        <w:t>Dreptul de a nu face obiectul unei decizii bazate exclusiv pe prelucrare automată, inclusiv crearea de profiluri, în condițiile art. 22 din GDPR; operatorul nu realizează astfel de prelucrări în cadrul concursului.</w:t>
      </w:r>
    </w:p>
    <w:p w14:paraId="7542B3D2" w14:textId="7D492D14"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 xml:space="preserve">Dreptul de a formula plângere – dreptul de a depune o plângere la Autoritatea Națională de Supraveghere a Prelucrării Datelor cu Caracter Personal (ANSPDCP), cu sediul în București, B-dul General Gheorghe Magheru nr. 28-30, sector 1, cod poștal 010336, România, website </w:t>
      </w:r>
      <w:hyperlink r:id="rId7" w:history="1">
        <w:r w:rsidRPr="003B68A5">
          <w:rPr>
            <w:rStyle w:val="Hyperlink"/>
            <w:rFonts w:ascii="Trebuchet MS" w:hAnsi="Trebuchet MS"/>
            <w:lang w:val="ro-RO"/>
          </w:rPr>
          <w:t>www.dataprotection.ro</w:t>
        </w:r>
      </w:hyperlink>
      <w:r w:rsidRPr="00114C92">
        <w:rPr>
          <w:rFonts w:ascii="Trebuchet MS" w:hAnsi="Trebuchet MS"/>
          <w:lang w:val="ro-RO"/>
        </w:rPr>
        <w:t>, conform art. 77 din GDPR.</w:t>
      </w:r>
    </w:p>
    <w:p w14:paraId="17C702EF" w14:textId="71352F97" w:rsidR="00C1136B"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a se adresa instanțelor de judecată – dreptul de a introduce o acțiune în fața instanțelor competente împotriva unei decizii a autorității de supraveghere sau direct împotriva operatorului ori persoanei împuternicite de operator, conform art. 79 din GDPR</w:t>
      </w:r>
      <w:r w:rsidR="00C1136B" w:rsidRPr="00C1136B">
        <w:rPr>
          <w:rFonts w:ascii="Trebuchet MS" w:hAnsi="Trebuchet MS"/>
          <w:lang w:val="ro-RO"/>
        </w:rPr>
        <w:t>.</w:t>
      </w:r>
    </w:p>
    <w:p w14:paraId="4E5D53EA" w14:textId="4529349D" w:rsidR="0021404B" w:rsidRPr="00114C92" w:rsidRDefault="0021404B" w:rsidP="007F38D4">
      <w:pPr>
        <w:spacing w:before="120" w:after="120"/>
        <w:ind w:left="357"/>
        <w:jc w:val="both"/>
        <w:rPr>
          <w:rFonts w:ascii="Trebuchet MS" w:hAnsi="Trebuchet MS"/>
          <w:lang w:val="ro-RO"/>
        </w:rPr>
      </w:pPr>
      <w:r w:rsidRPr="0021404B">
        <w:rPr>
          <w:rFonts w:ascii="Trebuchet MS" w:hAnsi="Trebuchet MS"/>
          <w:b/>
          <w:bCs/>
          <w:lang w:val="ro-RO"/>
        </w:rPr>
        <w:t xml:space="preserve">Limitări </w:t>
      </w:r>
      <w:r w:rsidR="00114C92">
        <w:rPr>
          <w:rFonts w:ascii="Trebuchet MS" w:hAnsi="Trebuchet MS"/>
          <w:b/>
          <w:bCs/>
          <w:lang w:val="ro-RO"/>
        </w:rPr>
        <w:t xml:space="preserve">ale exercitării drepturilor: </w:t>
      </w:r>
      <w:r w:rsidR="00114C92">
        <w:rPr>
          <w:rFonts w:ascii="Trebuchet MS" w:hAnsi="Trebuchet MS"/>
          <w:lang w:val="ro-RO"/>
        </w:rPr>
        <w:t xml:space="preserve">    </w:t>
      </w:r>
    </w:p>
    <w:p w14:paraId="1F24B656" w14:textId="0712C49E" w:rsidR="0021404B" w:rsidRDefault="00114C92" w:rsidP="007F38D4">
      <w:pPr>
        <w:spacing w:before="120" w:after="120"/>
        <w:ind w:left="357"/>
        <w:jc w:val="both"/>
        <w:rPr>
          <w:rFonts w:ascii="Trebuchet MS" w:hAnsi="Trebuchet MS"/>
          <w:lang w:val="ro-RO"/>
        </w:rPr>
      </w:pPr>
      <w:r w:rsidRPr="00114C92">
        <w:rPr>
          <w:rFonts w:ascii="Trebuchet MS" w:hAnsi="Trebuchet MS"/>
          <w:lang w:val="ro-RO"/>
        </w:rPr>
        <w:t>Exercitarea anumitor drepturi prevăzute de Regulamentul (UE) 2016/679 poate fi restricționată de către operator, în măsura și pentru perioada în care o asemenea restricție constituie o măsură necesară și proporțională, potrivit art. 23 din Regulament și legislației naționale incidente, în scopul</w:t>
      </w:r>
      <w:r w:rsidR="0021404B" w:rsidRPr="0021404B">
        <w:rPr>
          <w:rFonts w:ascii="Trebuchet MS" w:hAnsi="Trebuchet MS"/>
          <w:lang w:val="ro-RO"/>
        </w:rPr>
        <w:t>:</w:t>
      </w:r>
    </w:p>
    <w:p w14:paraId="614BC20F" w14:textId="77777777" w:rsidR="00114C92" w:rsidRP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îndeplinirii unei obligații legale care revine operatorului;</w:t>
      </w:r>
    </w:p>
    <w:p w14:paraId="3F7ABE7C" w14:textId="77777777" w:rsidR="00114C92" w:rsidRP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protejării unui interes public major, inclusiv în domeniul procedurilor de selecție, recrutare și numire în funcții publice;</w:t>
      </w:r>
    </w:p>
    <w:p w14:paraId="7B8EE8E3" w14:textId="77777777" w:rsid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garantării exercitării și protecției drepturilor și libertăților fundamentale ale altor persoane implicate în procedură;</w:t>
      </w:r>
    </w:p>
    <w:p w14:paraId="13DE9BF8" w14:textId="77777777" w:rsid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asigurării integrității, confidențialității și bunei desfășurări a proceselor administrative, de recrutare sau de concurs, reglementate expres prin acte normative</w:t>
      </w:r>
    </w:p>
    <w:p w14:paraId="0D1C493D" w14:textId="03924BA9" w:rsidR="0021404B" w:rsidRPr="00114C92" w:rsidRDefault="00114C92" w:rsidP="00114C92">
      <w:pPr>
        <w:spacing w:before="240"/>
        <w:ind w:left="284"/>
        <w:jc w:val="both"/>
        <w:rPr>
          <w:rFonts w:ascii="Trebuchet MS" w:hAnsi="Trebuchet MS"/>
          <w:lang w:val="ro-RO"/>
        </w:rPr>
      </w:pPr>
      <w:r w:rsidRPr="00114C92">
        <w:rPr>
          <w:rFonts w:ascii="Trebuchet MS" w:hAnsi="Trebuchet MS"/>
          <w:lang w:val="ro-RO"/>
        </w:rPr>
        <w:t>În situațiile în care se aplică o astfel de restricție, operatorul va informa persoana vizată cu privire la existența și temeiul acesteia, precum și asupra modalităților de exercitare a drepturilor după încetarea motivului care a determinat restricția, în măsura în care furnizarea acestor informații nu ar compromite scopul urmărit prin aplicarea restricției</w:t>
      </w:r>
      <w:r w:rsidR="0021404B" w:rsidRPr="00114C92">
        <w:rPr>
          <w:rFonts w:ascii="Trebuchet MS" w:hAnsi="Trebuchet MS"/>
          <w:lang w:val="ro-RO"/>
        </w:rPr>
        <w:t>.</w:t>
      </w:r>
    </w:p>
    <w:p w14:paraId="110A7361" w14:textId="77777777" w:rsidR="005809E2" w:rsidRPr="007F38D4" w:rsidRDefault="005809E2" w:rsidP="005809E2">
      <w:pPr>
        <w:pStyle w:val="ListParagraph"/>
        <w:spacing w:before="240"/>
        <w:jc w:val="both"/>
        <w:rPr>
          <w:rFonts w:ascii="Trebuchet MS" w:hAnsi="Trebuchet MS"/>
          <w:b/>
          <w:bCs/>
          <w:sz w:val="6"/>
          <w:lang w:val="ro-RO"/>
        </w:rPr>
      </w:pPr>
    </w:p>
    <w:p w14:paraId="5A318944" w14:textId="0FE1F731" w:rsidR="002846AF" w:rsidRPr="00C1136B" w:rsidRDefault="002846AF" w:rsidP="007F38D4">
      <w:pPr>
        <w:pStyle w:val="ListParagraph"/>
        <w:numPr>
          <w:ilvl w:val="0"/>
          <w:numId w:val="3"/>
        </w:numPr>
        <w:spacing w:before="120" w:after="120"/>
        <w:ind w:left="567" w:firstLine="567"/>
        <w:jc w:val="both"/>
        <w:rPr>
          <w:rFonts w:ascii="Trebuchet MS" w:hAnsi="Trebuchet MS"/>
          <w:b/>
          <w:bCs/>
          <w:lang w:val="ro-RO"/>
        </w:rPr>
      </w:pPr>
      <w:r w:rsidRPr="00C1136B">
        <w:rPr>
          <w:rFonts w:ascii="Trebuchet MS" w:hAnsi="Trebuchet MS"/>
          <w:b/>
          <w:bCs/>
          <w:lang w:val="ro-RO"/>
        </w:rPr>
        <w:t>Obligația de furnizare a datelor</w:t>
      </w:r>
      <w:r w:rsidR="0021404B" w:rsidRPr="0021404B">
        <w:t xml:space="preserve"> </w:t>
      </w:r>
      <w:r w:rsidR="0021404B" w:rsidRPr="0021404B">
        <w:rPr>
          <w:rFonts w:ascii="Trebuchet MS" w:hAnsi="Trebuchet MS"/>
          <w:b/>
          <w:bCs/>
          <w:lang w:val="ro-RO"/>
        </w:rPr>
        <w:t>cu caracter personal</w:t>
      </w:r>
    </w:p>
    <w:p w14:paraId="518A740D" w14:textId="77777777" w:rsidR="0021404B" w:rsidRPr="0021404B" w:rsidRDefault="0021404B" w:rsidP="007F38D4">
      <w:pPr>
        <w:spacing w:before="120" w:after="120"/>
        <w:ind w:left="284"/>
        <w:jc w:val="both"/>
        <w:rPr>
          <w:rFonts w:ascii="Trebuchet MS" w:hAnsi="Trebuchet MS"/>
          <w:lang w:val="ro-RO"/>
        </w:rPr>
      </w:pPr>
      <w:r w:rsidRPr="0021404B">
        <w:rPr>
          <w:rFonts w:ascii="Trebuchet MS" w:hAnsi="Trebuchet MS"/>
          <w:lang w:val="ro-RO"/>
        </w:rPr>
        <w:t>Furnizarea datelor cu caracter personal solicitate în cadrul procedurii de concurs este obligatorie, în temeiul dispozițiilor legale incidente, respectiv O.U.G. nr. 189/2008 privind managementul instituțiilor publice de cultură, cu modificările și completările ulterioare, precum și al altor reglementări aplicabile în materie.</w:t>
      </w:r>
    </w:p>
    <w:p w14:paraId="5733419A" w14:textId="6DCA0E77" w:rsidR="00650721" w:rsidRDefault="0021404B" w:rsidP="007F38D4">
      <w:pPr>
        <w:spacing w:before="120" w:after="120"/>
        <w:ind w:left="284"/>
        <w:jc w:val="both"/>
        <w:rPr>
          <w:rFonts w:ascii="Trebuchet MS" w:hAnsi="Trebuchet MS"/>
          <w:lang w:val="ro-RO"/>
        </w:rPr>
      </w:pPr>
      <w:r w:rsidRPr="0021404B">
        <w:rPr>
          <w:rFonts w:ascii="Trebuchet MS" w:hAnsi="Trebuchet MS"/>
          <w:lang w:val="ro-RO"/>
        </w:rPr>
        <w:t>Refuzul de a furniza datele solicitate atrage imposibilitatea înscrierii și participării la concurs, întrucât acestea sunt indispensabile pentru verificarea îndeplinirii condițiilor de participare, desfășurarea etapelor procedurale și îndeplinirea obligațiilor legale ale autorității organizatoare</w:t>
      </w:r>
      <w:r w:rsidR="00C1136B" w:rsidRPr="00C1136B">
        <w:rPr>
          <w:rFonts w:ascii="Trebuchet MS" w:hAnsi="Trebuchet MS"/>
          <w:lang w:val="ro-RO"/>
        </w:rPr>
        <w:t>.</w:t>
      </w:r>
    </w:p>
    <w:p w14:paraId="051F25AC" w14:textId="77777777" w:rsidR="001612A4" w:rsidRPr="007F38D4" w:rsidRDefault="001612A4" w:rsidP="001612A4">
      <w:pPr>
        <w:rPr>
          <w:rFonts w:ascii="Trebuchet MS" w:hAnsi="Trebuchet MS"/>
          <w:sz w:val="2"/>
          <w:lang w:val="ro-RO"/>
        </w:rPr>
      </w:pPr>
    </w:p>
    <w:p w14:paraId="6D0058E0" w14:textId="77777777" w:rsidR="001612A4" w:rsidRPr="00DB0621" w:rsidRDefault="001612A4" w:rsidP="001612A4">
      <w:pPr>
        <w:ind w:left="284"/>
        <w:jc w:val="both"/>
        <w:rPr>
          <w:rFonts w:ascii="Trebuchet MS" w:hAnsi="Trebuchet MS"/>
          <w:b/>
          <w:bCs/>
          <w:u w:val="single"/>
          <w:lang w:val="ro-RO"/>
        </w:rPr>
      </w:pPr>
      <w:r w:rsidRPr="00DB0621">
        <w:rPr>
          <w:rFonts w:ascii="Trebuchet MS" w:hAnsi="Trebuchet MS"/>
          <w:b/>
          <w:bCs/>
          <w:u w:val="single"/>
          <w:lang w:val="ro-RO"/>
        </w:rPr>
        <w:t>Confirmare de luare la cunoștință</w:t>
      </w:r>
    </w:p>
    <w:p w14:paraId="6A8E58E1" w14:textId="14696DD9" w:rsidR="001612A4" w:rsidRDefault="001612A4" w:rsidP="001612A4">
      <w:pPr>
        <w:ind w:left="284"/>
        <w:jc w:val="both"/>
        <w:rPr>
          <w:rFonts w:ascii="Trebuchet MS" w:hAnsi="Trebuchet MS"/>
          <w:lang w:val="ro-RO"/>
        </w:rPr>
      </w:pPr>
      <w:r w:rsidRPr="001612A4">
        <w:rPr>
          <w:rFonts w:ascii="Trebuchet MS" w:hAnsi="Trebuchet MS"/>
          <w:lang w:val="ro-RO"/>
        </w:rPr>
        <w:t xml:space="preserve">Prin prezenta confirm că am primit și am luat la cunoștință </w:t>
      </w:r>
      <w:r w:rsidRPr="001612A4">
        <w:rPr>
          <w:rFonts w:ascii="Trebuchet MS" w:hAnsi="Trebuchet MS"/>
          <w:b/>
          <w:bCs/>
          <w:i/>
          <w:iCs/>
          <w:lang w:val="ro-RO"/>
        </w:rPr>
        <w:t xml:space="preserve">Nota de informare privind prelucrarea datelor cu caracter personal </w:t>
      </w:r>
      <w:r w:rsidRPr="001612A4">
        <w:rPr>
          <w:rFonts w:ascii="Trebuchet MS" w:hAnsi="Trebuchet MS"/>
          <w:lang w:val="ro-RO"/>
        </w:rPr>
        <w:t>în cadrul concursului de proiecte de management organizat potrivit O.U.G. nr. 189/2008.</w:t>
      </w:r>
    </w:p>
    <w:p w14:paraId="5244408E" w14:textId="74E40205" w:rsidR="001612A4" w:rsidRPr="001612A4" w:rsidRDefault="001612A4" w:rsidP="007F38D4">
      <w:pPr>
        <w:spacing w:before="120" w:after="120"/>
        <w:ind w:firstLine="284"/>
        <w:jc w:val="both"/>
        <w:rPr>
          <w:rFonts w:ascii="Trebuchet MS" w:hAnsi="Trebuchet MS"/>
          <w:lang w:val="ro-RO"/>
        </w:rPr>
      </w:pPr>
      <w:r>
        <w:rPr>
          <w:rFonts w:ascii="Trebuchet MS" w:hAnsi="Trebuchet MS"/>
          <w:b/>
          <w:bCs/>
          <w:lang w:val="ro-RO"/>
        </w:rPr>
        <w:t>Nume și prenume</w:t>
      </w:r>
      <w:r>
        <w:rPr>
          <w:rFonts w:ascii="Trebuchet MS" w:hAnsi="Trebuchet MS"/>
          <w:lang w:val="ro-RO"/>
        </w:rPr>
        <w:t>: ……………………………………</w:t>
      </w:r>
    </w:p>
    <w:p w14:paraId="335060C6" w14:textId="7CF4B157" w:rsidR="001612A4" w:rsidRDefault="001612A4" w:rsidP="007F38D4">
      <w:pPr>
        <w:spacing w:before="120" w:after="120"/>
        <w:ind w:firstLine="284"/>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2D9D519D" w14:textId="77777777" w:rsidR="001612A4" w:rsidRDefault="001612A4" w:rsidP="001612A4">
      <w:pPr>
        <w:spacing w:before="240"/>
        <w:ind w:firstLine="284"/>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sectPr w:rsidR="001612A4" w:rsidSect="007F38D4">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5FC6"/>
    <w:multiLevelType w:val="hybridMultilevel"/>
    <w:tmpl w:val="FCD2D14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8E2702"/>
    <w:multiLevelType w:val="hybridMultilevel"/>
    <w:tmpl w:val="5BFC3170"/>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67B7E13"/>
    <w:multiLevelType w:val="hybridMultilevel"/>
    <w:tmpl w:val="0DB2A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E0E06"/>
    <w:multiLevelType w:val="hybridMultilevel"/>
    <w:tmpl w:val="D368C598"/>
    <w:lvl w:ilvl="0" w:tplc="0ACA533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3000AD"/>
    <w:multiLevelType w:val="hybridMultilevel"/>
    <w:tmpl w:val="14FA3CB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2C53F67"/>
    <w:multiLevelType w:val="hybridMultilevel"/>
    <w:tmpl w:val="F788A252"/>
    <w:lvl w:ilvl="0" w:tplc="0418000F">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C1C009E"/>
    <w:multiLevelType w:val="hybridMultilevel"/>
    <w:tmpl w:val="9D566CE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D9C3A20"/>
    <w:multiLevelType w:val="hybridMultilevel"/>
    <w:tmpl w:val="423EBEC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6F460DB3"/>
    <w:multiLevelType w:val="hybridMultilevel"/>
    <w:tmpl w:val="7E7E122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49A0798"/>
    <w:multiLevelType w:val="hybridMultilevel"/>
    <w:tmpl w:val="E8F808F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161193326">
    <w:abstractNumId w:val="2"/>
  </w:num>
  <w:num w:numId="2" w16cid:durableId="702680764">
    <w:abstractNumId w:val="0"/>
  </w:num>
  <w:num w:numId="3" w16cid:durableId="1628313017">
    <w:abstractNumId w:val="5"/>
  </w:num>
  <w:num w:numId="4" w16cid:durableId="532501868">
    <w:abstractNumId w:val="3"/>
  </w:num>
  <w:num w:numId="5" w16cid:durableId="404693651">
    <w:abstractNumId w:val="4"/>
  </w:num>
  <w:num w:numId="6" w16cid:durableId="1935742761">
    <w:abstractNumId w:val="8"/>
  </w:num>
  <w:num w:numId="7" w16cid:durableId="1996030420">
    <w:abstractNumId w:val="1"/>
  </w:num>
  <w:num w:numId="8" w16cid:durableId="304435516">
    <w:abstractNumId w:val="9"/>
  </w:num>
  <w:num w:numId="9" w16cid:durableId="1645038732">
    <w:abstractNumId w:val="6"/>
  </w:num>
  <w:num w:numId="10" w16cid:durableId="420562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F7"/>
    <w:rsid w:val="00114C92"/>
    <w:rsid w:val="001612A4"/>
    <w:rsid w:val="0021404B"/>
    <w:rsid w:val="00214D3F"/>
    <w:rsid w:val="002846AF"/>
    <w:rsid w:val="002C1C82"/>
    <w:rsid w:val="002D6BF7"/>
    <w:rsid w:val="0036226E"/>
    <w:rsid w:val="004319AD"/>
    <w:rsid w:val="005809E2"/>
    <w:rsid w:val="00650721"/>
    <w:rsid w:val="00662DA6"/>
    <w:rsid w:val="006F222D"/>
    <w:rsid w:val="007F38D4"/>
    <w:rsid w:val="008D0E8F"/>
    <w:rsid w:val="00A5667D"/>
    <w:rsid w:val="00A571B3"/>
    <w:rsid w:val="00B4704D"/>
    <w:rsid w:val="00BC0698"/>
    <w:rsid w:val="00C1136B"/>
    <w:rsid w:val="00DB0621"/>
    <w:rsid w:val="00E9617D"/>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F916"/>
  <w15:chartTrackingRefBased/>
  <w15:docId w15:val="{7D23A750-154D-49C5-A6FB-FFF2EE8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6B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6B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6B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BF7"/>
    <w:rPr>
      <w:rFonts w:eastAsiaTheme="majorEastAsia" w:cstheme="majorBidi"/>
      <w:color w:val="272727" w:themeColor="text1" w:themeTint="D8"/>
    </w:rPr>
  </w:style>
  <w:style w:type="paragraph" w:styleId="Title">
    <w:name w:val="Title"/>
    <w:basedOn w:val="Normal"/>
    <w:next w:val="Normal"/>
    <w:link w:val="TitleCha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BF7"/>
    <w:pPr>
      <w:spacing w:before="160"/>
      <w:jc w:val="center"/>
    </w:pPr>
    <w:rPr>
      <w:i/>
      <w:iCs/>
      <w:color w:val="404040" w:themeColor="text1" w:themeTint="BF"/>
    </w:rPr>
  </w:style>
  <w:style w:type="character" w:customStyle="1" w:styleId="QuoteChar">
    <w:name w:val="Quote Char"/>
    <w:basedOn w:val="DefaultParagraphFont"/>
    <w:link w:val="Quote"/>
    <w:uiPriority w:val="29"/>
    <w:rsid w:val="002D6BF7"/>
    <w:rPr>
      <w:i/>
      <w:iCs/>
      <w:color w:val="404040" w:themeColor="text1" w:themeTint="BF"/>
    </w:rPr>
  </w:style>
  <w:style w:type="paragraph" w:styleId="ListParagraph">
    <w:name w:val="List Paragraph"/>
    <w:basedOn w:val="Normal"/>
    <w:uiPriority w:val="34"/>
    <w:qFormat/>
    <w:rsid w:val="002D6BF7"/>
    <w:pPr>
      <w:ind w:left="720"/>
      <w:contextualSpacing/>
    </w:pPr>
  </w:style>
  <w:style w:type="character" w:styleId="IntenseEmphasis">
    <w:name w:val="Intense Emphasis"/>
    <w:basedOn w:val="DefaultParagraphFont"/>
    <w:uiPriority w:val="21"/>
    <w:qFormat/>
    <w:rsid w:val="002D6BF7"/>
    <w:rPr>
      <w:i/>
      <w:iCs/>
      <w:color w:val="2E74B5" w:themeColor="accent1" w:themeShade="BF"/>
    </w:rPr>
  </w:style>
  <w:style w:type="paragraph" w:styleId="IntenseQuote">
    <w:name w:val="Intense Quote"/>
    <w:basedOn w:val="Normal"/>
    <w:next w:val="Normal"/>
    <w:link w:val="IntenseQuoteCha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6BF7"/>
    <w:rPr>
      <w:i/>
      <w:iCs/>
      <w:color w:val="2E74B5" w:themeColor="accent1" w:themeShade="BF"/>
    </w:rPr>
  </w:style>
  <w:style w:type="character" w:styleId="IntenseReference">
    <w:name w:val="Intense Reference"/>
    <w:basedOn w:val="DefaultParagraphFont"/>
    <w:uiPriority w:val="32"/>
    <w:qFormat/>
    <w:rsid w:val="002D6BF7"/>
    <w:rPr>
      <w:b/>
      <w:bCs/>
      <w:smallCaps/>
      <w:color w:val="2E74B5" w:themeColor="accent1" w:themeShade="BF"/>
      <w:spacing w:val="5"/>
    </w:rPr>
  </w:style>
  <w:style w:type="character" w:styleId="Hyperlink">
    <w:name w:val="Hyperlink"/>
    <w:basedOn w:val="DefaultParagraphFont"/>
    <w:uiPriority w:val="99"/>
    <w:unhideWhenUsed/>
    <w:rsid w:val="002846AF"/>
    <w:rPr>
      <w:color w:val="0563C1" w:themeColor="hyperlink"/>
      <w:u w:val="single"/>
    </w:rPr>
  </w:style>
  <w:style w:type="character" w:customStyle="1" w:styleId="UnresolvedMention1">
    <w:name w:val="Unresolved Mention1"/>
    <w:basedOn w:val="DefaultParagraphFont"/>
    <w:uiPriority w:val="99"/>
    <w:semiHidden/>
    <w:unhideWhenUsed/>
    <w:rsid w:val="002846AF"/>
    <w:rPr>
      <w:color w:val="605E5C"/>
      <w:shd w:val="clear" w:color="auto" w:fill="E1DFDD"/>
    </w:rPr>
  </w:style>
  <w:style w:type="character" w:styleId="UnresolvedMention">
    <w:name w:val="Unresolved Mention"/>
    <w:basedOn w:val="DefaultParagraphFont"/>
    <w:uiPriority w:val="99"/>
    <w:semiHidden/>
    <w:unhideWhenUsed/>
    <w:rsid w:val="00B47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comunamosteni.ro" TargetMode="External"/><Relationship Id="rId5" Type="http://schemas.openxmlformats.org/officeDocument/2006/relationships/hyperlink" Target="mailto:secretariat@comunamosteni.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11745</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Alexandru Blidaru</dc:creator>
  <cp:keywords/>
  <dc:description/>
  <cp:lastModifiedBy>Secretariat</cp:lastModifiedBy>
  <cp:revision>2</cp:revision>
  <dcterms:created xsi:type="dcterms:W3CDTF">2025-11-17T08:36:00Z</dcterms:created>
  <dcterms:modified xsi:type="dcterms:W3CDTF">2025-11-17T08:36:00Z</dcterms:modified>
</cp:coreProperties>
</file>